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1A43" w:rsidRDefault="00CE2CB2">
      <w:pPr>
        <w:spacing w:after="0" w:line="240" w:lineRule="auto"/>
        <w:jc w:val="center"/>
      </w:pPr>
      <w:proofErr w:type="spellStart"/>
      <w:r>
        <w:rPr>
          <w:rFonts w:ascii="Arial" w:eastAsia="Arial" w:hAnsi="Arial" w:cs="Arial"/>
          <w:sz w:val="36"/>
        </w:rPr>
        <w:t>Летен</w:t>
      </w:r>
      <w:proofErr w:type="spellEnd"/>
      <w:r>
        <w:rPr>
          <w:rFonts w:ascii="Arial" w:eastAsia="Arial" w:hAnsi="Arial" w:cs="Arial"/>
          <w:sz w:val="36"/>
        </w:rPr>
        <w:t xml:space="preserve"> </w:t>
      </w:r>
      <w:proofErr w:type="spellStart"/>
      <w:r>
        <w:rPr>
          <w:rFonts w:ascii="Arial" w:eastAsia="Arial" w:hAnsi="Arial" w:cs="Arial"/>
          <w:sz w:val="36"/>
        </w:rPr>
        <w:t>лагер</w:t>
      </w:r>
      <w:proofErr w:type="spellEnd"/>
    </w:p>
    <w:p w:rsidR="00B01A43" w:rsidRDefault="00B01A43">
      <w:pPr>
        <w:spacing w:after="0" w:line="240" w:lineRule="auto"/>
      </w:pPr>
    </w:p>
    <w:p w:rsidR="00B01A43" w:rsidRDefault="00CE2CB2">
      <w:pPr>
        <w:spacing w:after="0" w:line="240" w:lineRule="auto"/>
        <w:jc w:val="both"/>
      </w:pPr>
      <w:proofErr w:type="spellStart"/>
      <w:r>
        <w:rPr>
          <w:rFonts w:ascii="Arial" w:eastAsia="Arial" w:hAnsi="Arial" w:cs="Arial"/>
          <w:sz w:val="23"/>
        </w:rPr>
        <w:t>Всяка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година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Иванчо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ходи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летен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лагер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като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тази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година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няма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3"/>
        </w:rPr>
        <w:t>направи</w:t>
      </w:r>
      <w:proofErr w:type="spellEnd"/>
      <w:r>
        <w:rPr>
          <w:rFonts w:ascii="Arial" w:eastAsia="Arial" w:hAnsi="Arial" w:cs="Arial"/>
          <w:sz w:val="23"/>
        </w:rPr>
        <w:t xml:space="preserve">  </w:t>
      </w:r>
      <w:proofErr w:type="spellStart"/>
      <w:r>
        <w:rPr>
          <w:rFonts w:ascii="Arial" w:eastAsia="Arial" w:hAnsi="Arial" w:cs="Arial"/>
          <w:sz w:val="23"/>
        </w:rPr>
        <w:t>изключение</w:t>
      </w:r>
      <w:proofErr w:type="spellEnd"/>
      <w:proofErr w:type="gramEnd"/>
      <w:r>
        <w:rPr>
          <w:rFonts w:ascii="Arial" w:eastAsia="Arial" w:hAnsi="Arial" w:cs="Arial"/>
          <w:sz w:val="23"/>
        </w:rPr>
        <w:t xml:space="preserve">. </w:t>
      </w:r>
      <w:proofErr w:type="spellStart"/>
      <w:r>
        <w:rPr>
          <w:rFonts w:ascii="Arial" w:eastAsia="Arial" w:hAnsi="Arial" w:cs="Arial"/>
          <w:sz w:val="23"/>
        </w:rPr>
        <w:t>Ежегодно</w:t>
      </w:r>
      <w:proofErr w:type="spellEnd"/>
      <w:r>
        <w:rPr>
          <w:rFonts w:ascii="Arial" w:eastAsia="Arial" w:hAnsi="Arial" w:cs="Arial"/>
          <w:sz w:val="23"/>
        </w:rPr>
        <w:t xml:space="preserve"> в </w:t>
      </w:r>
      <w:proofErr w:type="spellStart"/>
      <w:r>
        <w:rPr>
          <w:rFonts w:ascii="Arial" w:eastAsia="Arial" w:hAnsi="Arial" w:cs="Arial"/>
          <w:sz w:val="23"/>
        </w:rPr>
        <w:t>лагера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провежда</w:t>
      </w:r>
      <w:proofErr w:type="spellEnd"/>
      <w:r>
        <w:rPr>
          <w:rFonts w:ascii="Arial" w:eastAsia="Arial" w:hAnsi="Arial" w:cs="Arial"/>
          <w:sz w:val="23"/>
        </w:rPr>
        <w:t xml:space="preserve"> „</w:t>
      </w:r>
      <w:proofErr w:type="spellStart"/>
      <w:r>
        <w:rPr>
          <w:rFonts w:ascii="Arial" w:eastAsia="Arial" w:hAnsi="Arial" w:cs="Arial"/>
          <w:sz w:val="23"/>
        </w:rPr>
        <w:t>игра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региони</w:t>
      </w:r>
      <w:proofErr w:type="spellEnd"/>
      <w:r>
        <w:rPr>
          <w:rFonts w:ascii="Arial" w:eastAsia="Arial" w:hAnsi="Arial" w:cs="Arial"/>
          <w:sz w:val="23"/>
        </w:rPr>
        <w:t xml:space="preserve">“. </w:t>
      </w:r>
      <w:proofErr w:type="spellStart"/>
      <w:r>
        <w:rPr>
          <w:rFonts w:ascii="Arial" w:eastAsia="Arial" w:hAnsi="Arial" w:cs="Arial"/>
          <w:sz w:val="23"/>
        </w:rPr>
        <w:t>Децата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разделени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отбори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като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всеки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ден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играе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един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отборите</w:t>
      </w:r>
      <w:proofErr w:type="spellEnd"/>
      <w:r>
        <w:rPr>
          <w:rFonts w:ascii="Arial" w:eastAsia="Arial" w:hAnsi="Arial" w:cs="Arial"/>
          <w:sz w:val="23"/>
        </w:rPr>
        <w:t xml:space="preserve">. </w:t>
      </w:r>
      <w:proofErr w:type="spellStart"/>
      <w:r>
        <w:rPr>
          <w:rFonts w:ascii="Arial" w:eastAsia="Arial" w:hAnsi="Arial" w:cs="Arial"/>
          <w:sz w:val="23"/>
        </w:rPr>
        <w:t>Игралното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поле</w:t>
      </w:r>
      <w:proofErr w:type="spellEnd"/>
      <w:r>
        <w:rPr>
          <w:rFonts w:ascii="Arial" w:eastAsia="Arial" w:hAnsi="Arial" w:cs="Arial"/>
          <w:sz w:val="23"/>
        </w:rPr>
        <w:t xml:space="preserve"> е с </w:t>
      </w:r>
      <w:proofErr w:type="spellStart"/>
      <w:r>
        <w:rPr>
          <w:rFonts w:ascii="Arial" w:eastAsia="Arial" w:hAnsi="Arial" w:cs="Arial"/>
          <w:sz w:val="23"/>
        </w:rPr>
        <w:t>размери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b/>
          <w:sz w:val="23"/>
        </w:rPr>
        <w:t>N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z w:val="23"/>
        </w:rPr>
        <w:t>N</w:t>
      </w:r>
      <w:proofErr w:type="spellEnd"/>
      <w:r>
        <w:rPr>
          <w:rFonts w:ascii="Arial" w:eastAsia="Arial" w:hAnsi="Arial" w:cs="Arial"/>
          <w:sz w:val="23"/>
        </w:rPr>
        <w:t xml:space="preserve"> и е </w:t>
      </w:r>
      <w:proofErr w:type="spellStart"/>
      <w:r>
        <w:rPr>
          <w:rFonts w:ascii="Arial" w:eastAsia="Arial" w:hAnsi="Arial" w:cs="Arial"/>
          <w:sz w:val="23"/>
        </w:rPr>
        <w:t>разделено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квадрати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със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страна</w:t>
      </w:r>
      <w:proofErr w:type="spellEnd"/>
      <w:r>
        <w:rPr>
          <w:rFonts w:ascii="Arial" w:eastAsia="Arial" w:hAnsi="Arial" w:cs="Arial"/>
          <w:sz w:val="23"/>
        </w:rPr>
        <w:t xml:space="preserve"> 1. В </w:t>
      </w:r>
      <w:proofErr w:type="spellStart"/>
      <w:r>
        <w:rPr>
          <w:rFonts w:ascii="Arial" w:eastAsia="Arial" w:hAnsi="Arial" w:cs="Arial"/>
          <w:sz w:val="23"/>
        </w:rPr>
        <w:t>началото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деня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полето</w:t>
      </w:r>
      <w:proofErr w:type="spellEnd"/>
      <w:r>
        <w:rPr>
          <w:rFonts w:ascii="Arial" w:eastAsia="Arial" w:hAnsi="Arial" w:cs="Arial"/>
          <w:sz w:val="23"/>
        </w:rPr>
        <w:t xml:space="preserve"> е </w:t>
      </w:r>
      <w:proofErr w:type="spellStart"/>
      <w:r>
        <w:rPr>
          <w:rFonts w:ascii="Arial" w:eastAsia="Arial" w:hAnsi="Arial" w:cs="Arial"/>
          <w:sz w:val="23"/>
        </w:rPr>
        <w:t>празно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като</w:t>
      </w:r>
      <w:proofErr w:type="spellEnd"/>
      <w:r>
        <w:rPr>
          <w:rFonts w:ascii="Arial" w:eastAsia="Arial" w:hAnsi="Arial" w:cs="Arial"/>
          <w:sz w:val="23"/>
        </w:rPr>
        <w:t xml:space="preserve"> в </w:t>
      </w:r>
      <w:proofErr w:type="spellStart"/>
      <w:r>
        <w:rPr>
          <w:rFonts w:ascii="Arial" w:eastAsia="Arial" w:hAnsi="Arial" w:cs="Arial"/>
          <w:sz w:val="23"/>
        </w:rPr>
        <w:t>някои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квадратите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има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забити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флагчета</w:t>
      </w:r>
      <w:proofErr w:type="spellEnd"/>
      <w:r>
        <w:rPr>
          <w:rFonts w:ascii="Arial" w:eastAsia="Arial" w:hAnsi="Arial" w:cs="Arial"/>
          <w:sz w:val="23"/>
        </w:rPr>
        <w:t xml:space="preserve"> с </w:t>
      </w:r>
      <w:proofErr w:type="spellStart"/>
      <w:r>
        <w:rPr>
          <w:rFonts w:ascii="Arial" w:eastAsia="Arial" w:hAnsi="Arial" w:cs="Arial"/>
          <w:sz w:val="23"/>
        </w:rPr>
        <w:t>по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едно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цяло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положително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число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b/>
          <w:sz w:val="23"/>
        </w:rPr>
        <w:t>C</w:t>
      </w:r>
      <w:r>
        <w:rPr>
          <w:rFonts w:ascii="Arial" w:eastAsia="Arial" w:hAnsi="Arial" w:cs="Arial"/>
          <w:b/>
          <w:sz w:val="23"/>
          <w:vertAlign w:val="subscript"/>
        </w:rPr>
        <w:t>i</w:t>
      </w:r>
      <w:proofErr w:type="spellEnd"/>
      <w:r>
        <w:rPr>
          <w:rFonts w:ascii="Arial" w:eastAsia="Arial" w:hAnsi="Arial" w:cs="Arial"/>
          <w:b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всяко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тях</w:t>
      </w:r>
      <w:proofErr w:type="spellEnd"/>
      <w:r>
        <w:rPr>
          <w:rFonts w:ascii="Arial" w:eastAsia="Arial" w:hAnsi="Arial" w:cs="Arial"/>
          <w:sz w:val="23"/>
        </w:rPr>
        <w:t>.</w:t>
      </w:r>
    </w:p>
    <w:p w:rsidR="00B01A43" w:rsidRDefault="00CE2CB2">
      <w:pPr>
        <w:spacing w:before="120" w:after="0" w:line="240" w:lineRule="auto"/>
        <w:jc w:val="both"/>
      </w:pPr>
      <w:proofErr w:type="spellStart"/>
      <w:r>
        <w:rPr>
          <w:rFonts w:ascii="Arial" w:eastAsia="Arial" w:hAnsi="Arial" w:cs="Arial"/>
          <w:sz w:val="23"/>
        </w:rPr>
        <w:t>Целта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играта</w:t>
      </w:r>
      <w:proofErr w:type="spellEnd"/>
      <w:r>
        <w:rPr>
          <w:rFonts w:ascii="Arial" w:eastAsia="Arial" w:hAnsi="Arial" w:cs="Arial"/>
          <w:sz w:val="23"/>
        </w:rPr>
        <w:t xml:space="preserve"> е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раздели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полето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региони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спазвайки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следните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правила</w:t>
      </w:r>
      <w:proofErr w:type="spellEnd"/>
      <w:r>
        <w:rPr>
          <w:rFonts w:ascii="Arial" w:eastAsia="Arial" w:hAnsi="Arial" w:cs="Arial"/>
          <w:sz w:val="23"/>
        </w:rPr>
        <w:t>:</w:t>
      </w:r>
    </w:p>
    <w:p w:rsidR="00B01A43" w:rsidRDefault="00B01A43">
      <w:pPr>
        <w:spacing w:after="0" w:line="240" w:lineRule="auto"/>
        <w:ind w:left="720"/>
        <w:jc w:val="both"/>
      </w:pPr>
    </w:p>
    <w:p w:rsidR="00B01A43" w:rsidRDefault="00CE2CB2">
      <w:pPr>
        <w:numPr>
          <w:ilvl w:val="0"/>
          <w:numId w:val="1"/>
        </w:numPr>
        <w:spacing w:after="0" w:line="240" w:lineRule="auto"/>
        <w:ind w:left="1134" w:hanging="360"/>
        <w:contextualSpacing/>
        <w:jc w:val="both"/>
        <w:rPr>
          <w:rFonts w:ascii="Arial" w:eastAsia="Arial" w:hAnsi="Arial" w:cs="Arial"/>
          <w:sz w:val="23"/>
        </w:rPr>
      </w:pPr>
      <w:proofErr w:type="spellStart"/>
      <w:r>
        <w:rPr>
          <w:rFonts w:ascii="Arial" w:eastAsia="Arial" w:hAnsi="Arial" w:cs="Arial"/>
          <w:sz w:val="23"/>
        </w:rPr>
        <w:t>Всеки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регион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трябва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съдържа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поне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едно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флагче</w:t>
      </w:r>
      <w:proofErr w:type="spellEnd"/>
      <w:r>
        <w:rPr>
          <w:rFonts w:ascii="Arial" w:eastAsia="Arial" w:hAnsi="Arial" w:cs="Arial"/>
          <w:sz w:val="23"/>
        </w:rPr>
        <w:t xml:space="preserve"> и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е </w:t>
      </w:r>
      <w:proofErr w:type="spellStart"/>
      <w:r>
        <w:rPr>
          <w:rFonts w:ascii="Arial" w:eastAsia="Arial" w:hAnsi="Arial" w:cs="Arial"/>
          <w:sz w:val="23"/>
        </w:rPr>
        <w:t>свързан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т.е</w:t>
      </w:r>
      <w:proofErr w:type="spellEnd"/>
      <w:r>
        <w:rPr>
          <w:rFonts w:ascii="Arial" w:eastAsia="Arial" w:hAnsi="Arial" w:cs="Arial"/>
          <w:sz w:val="23"/>
        </w:rPr>
        <w:t xml:space="preserve">. </w:t>
      </w:r>
      <w:proofErr w:type="spellStart"/>
      <w:r>
        <w:rPr>
          <w:rFonts w:ascii="Arial" w:eastAsia="Arial" w:hAnsi="Arial" w:cs="Arial"/>
          <w:sz w:val="23"/>
        </w:rPr>
        <w:t>от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всяко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квадратче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региона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може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стигне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всяко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друго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негово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квадратче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като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преминава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квадратче</w:t>
      </w:r>
      <w:proofErr w:type="spellEnd"/>
      <w:r>
        <w:rPr>
          <w:rFonts w:ascii="Arial" w:eastAsia="Arial" w:hAnsi="Arial" w:cs="Arial"/>
          <w:sz w:val="23"/>
        </w:rPr>
        <w:t xml:space="preserve"> в </w:t>
      </w:r>
      <w:proofErr w:type="spellStart"/>
      <w:r>
        <w:rPr>
          <w:rFonts w:ascii="Arial" w:eastAsia="Arial" w:hAnsi="Arial" w:cs="Arial"/>
          <w:sz w:val="23"/>
        </w:rPr>
        <w:t>квадратче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през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общата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им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страна</w:t>
      </w:r>
      <w:proofErr w:type="spellEnd"/>
      <w:r>
        <w:rPr>
          <w:rFonts w:ascii="Arial" w:eastAsia="Arial" w:hAnsi="Arial" w:cs="Arial"/>
          <w:sz w:val="23"/>
        </w:rPr>
        <w:t xml:space="preserve">. </w:t>
      </w:r>
    </w:p>
    <w:p w:rsidR="00B01A43" w:rsidRDefault="00CE2CB2">
      <w:pPr>
        <w:numPr>
          <w:ilvl w:val="0"/>
          <w:numId w:val="1"/>
        </w:numPr>
        <w:spacing w:after="0" w:line="240" w:lineRule="auto"/>
        <w:ind w:left="1134" w:hanging="360"/>
        <w:contextualSpacing/>
        <w:jc w:val="both"/>
        <w:rPr>
          <w:rFonts w:ascii="Arial" w:eastAsia="Arial" w:hAnsi="Arial" w:cs="Arial"/>
          <w:sz w:val="23"/>
        </w:rPr>
      </w:pPr>
      <w:proofErr w:type="spellStart"/>
      <w:r>
        <w:rPr>
          <w:rFonts w:ascii="Arial" w:eastAsia="Arial" w:hAnsi="Arial" w:cs="Arial"/>
          <w:sz w:val="23"/>
        </w:rPr>
        <w:t>Възможно</w:t>
      </w:r>
      <w:proofErr w:type="spellEnd"/>
      <w:r>
        <w:rPr>
          <w:rFonts w:ascii="Arial" w:eastAsia="Arial" w:hAnsi="Arial" w:cs="Arial"/>
          <w:sz w:val="23"/>
        </w:rPr>
        <w:t xml:space="preserve"> е в </w:t>
      </w:r>
      <w:proofErr w:type="spellStart"/>
      <w:r>
        <w:rPr>
          <w:rFonts w:ascii="Arial" w:eastAsia="Arial" w:hAnsi="Arial" w:cs="Arial"/>
          <w:sz w:val="23"/>
        </w:rPr>
        <w:t>региона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има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повече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</w:t>
      </w:r>
      <w:r>
        <w:rPr>
          <w:rFonts w:ascii="Arial" w:eastAsia="Arial" w:hAnsi="Arial" w:cs="Arial"/>
          <w:sz w:val="23"/>
        </w:rPr>
        <w:t>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едно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флагче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стига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числата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записани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върху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тях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еднакви</w:t>
      </w:r>
      <w:proofErr w:type="spellEnd"/>
      <w:r>
        <w:rPr>
          <w:rFonts w:ascii="Arial" w:eastAsia="Arial" w:hAnsi="Arial" w:cs="Arial"/>
          <w:sz w:val="23"/>
        </w:rPr>
        <w:t>.</w:t>
      </w:r>
    </w:p>
    <w:p w:rsidR="00B01A43" w:rsidRDefault="00B01A43">
      <w:pPr>
        <w:spacing w:after="0" w:line="240" w:lineRule="auto"/>
        <w:ind w:left="1134"/>
        <w:jc w:val="both"/>
      </w:pPr>
    </w:p>
    <w:p w:rsidR="00B01A43" w:rsidRDefault="00CE2CB2">
      <w:pPr>
        <w:numPr>
          <w:ilvl w:val="0"/>
          <w:numId w:val="1"/>
        </w:numPr>
        <w:spacing w:after="0" w:line="240" w:lineRule="auto"/>
        <w:ind w:left="1134" w:hanging="360"/>
        <w:contextualSpacing/>
        <w:jc w:val="both"/>
        <w:rPr>
          <w:rFonts w:ascii="Arial" w:eastAsia="Arial" w:hAnsi="Arial" w:cs="Arial"/>
          <w:sz w:val="23"/>
        </w:rPr>
      </w:pPr>
      <w:proofErr w:type="spellStart"/>
      <w:r>
        <w:rPr>
          <w:rFonts w:ascii="Arial" w:eastAsia="Arial" w:hAnsi="Arial" w:cs="Arial"/>
          <w:sz w:val="23"/>
        </w:rPr>
        <w:t>Всеки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регион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трябва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съдържа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точно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толкова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брой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квадратчета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колкото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числото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върху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всяко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едно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флагчетата</w:t>
      </w:r>
      <w:proofErr w:type="spellEnd"/>
      <w:r>
        <w:rPr>
          <w:rFonts w:ascii="Arial" w:eastAsia="Arial" w:hAnsi="Arial" w:cs="Arial"/>
          <w:sz w:val="23"/>
        </w:rPr>
        <w:t xml:space="preserve"> в </w:t>
      </w:r>
      <w:proofErr w:type="spellStart"/>
      <w:r>
        <w:rPr>
          <w:rFonts w:ascii="Arial" w:eastAsia="Arial" w:hAnsi="Arial" w:cs="Arial"/>
          <w:sz w:val="23"/>
        </w:rPr>
        <w:t>него</w:t>
      </w:r>
      <w:proofErr w:type="spellEnd"/>
      <w:r>
        <w:rPr>
          <w:rFonts w:ascii="Arial" w:eastAsia="Arial" w:hAnsi="Arial" w:cs="Arial"/>
          <w:sz w:val="23"/>
        </w:rPr>
        <w:t xml:space="preserve">. </w:t>
      </w:r>
      <w:proofErr w:type="spellStart"/>
      <w:r>
        <w:rPr>
          <w:rFonts w:ascii="Arial" w:eastAsia="Arial" w:hAnsi="Arial" w:cs="Arial"/>
          <w:sz w:val="23"/>
        </w:rPr>
        <w:t>Квадратчетата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върху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които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поставени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флагчетата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също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броят</w:t>
      </w:r>
      <w:proofErr w:type="spellEnd"/>
      <w:r>
        <w:rPr>
          <w:rFonts w:ascii="Arial" w:eastAsia="Arial" w:hAnsi="Arial" w:cs="Arial"/>
          <w:sz w:val="23"/>
        </w:rPr>
        <w:t>.</w:t>
      </w:r>
    </w:p>
    <w:p w:rsidR="00B01A43" w:rsidRDefault="00CE2CB2">
      <w:pPr>
        <w:tabs>
          <w:tab w:val="left" w:pos="6864"/>
        </w:tabs>
        <w:spacing w:after="0" w:line="240" w:lineRule="auto"/>
        <w:ind w:left="1134"/>
        <w:jc w:val="both"/>
      </w:pPr>
      <w:bookmarkStart w:id="0" w:name="h.gjdgxs" w:colFirst="0" w:colLast="0"/>
      <w:bookmarkEnd w:id="0"/>
      <w:r>
        <w:tab/>
      </w:r>
    </w:p>
    <w:p w:rsidR="00B01A43" w:rsidRDefault="00CE2CB2">
      <w:pPr>
        <w:numPr>
          <w:ilvl w:val="0"/>
          <w:numId w:val="1"/>
        </w:numPr>
        <w:spacing w:after="0" w:line="240" w:lineRule="auto"/>
        <w:ind w:left="1134" w:hanging="360"/>
        <w:contextualSpacing/>
        <w:jc w:val="both"/>
        <w:rPr>
          <w:rFonts w:ascii="Arial" w:eastAsia="Arial" w:hAnsi="Arial" w:cs="Arial"/>
          <w:sz w:val="23"/>
        </w:rPr>
      </w:pPr>
      <w:proofErr w:type="spellStart"/>
      <w:r>
        <w:rPr>
          <w:rFonts w:ascii="Arial" w:eastAsia="Arial" w:hAnsi="Arial" w:cs="Arial"/>
          <w:sz w:val="23"/>
        </w:rPr>
        <w:t>Въз</w:t>
      </w:r>
      <w:r>
        <w:rPr>
          <w:rFonts w:ascii="Arial" w:eastAsia="Arial" w:hAnsi="Arial" w:cs="Arial"/>
          <w:sz w:val="23"/>
        </w:rPr>
        <w:t>можно</w:t>
      </w:r>
      <w:proofErr w:type="spellEnd"/>
      <w:r>
        <w:rPr>
          <w:rFonts w:ascii="Arial" w:eastAsia="Arial" w:hAnsi="Arial" w:cs="Arial"/>
          <w:sz w:val="23"/>
        </w:rPr>
        <w:t xml:space="preserve"> е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останат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флагчета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които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включени</w:t>
      </w:r>
      <w:proofErr w:type="spellEnd"/>
      <w:r>
        <w:rPr>
          <w:rFonts w:ascii="Arial" w:eastAsia="Arial" w:hAnsi="Arial" w:cs="Arial"/>
          <w:sz w:val="23"/>
        </w:rPr>
        <w:t xml:space="preserve"> в </w:t>
      </w:r>
      <w:proofErr w:type="spellStart"/>
      <w:r>
        <w:rPr>
          <w:rFonts w:ascii="Arial" w:eastAsia="Arial" w:hAnsi="Arial" w:cs="Arial"/>
          <w:sz w:val="23"/>
        </w:rPr>
        <w:t>нито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един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регион</w:t>
      </w:r>
      <w:proofErr w:type="spellEnd"/>
      <w:r>
        <w:rPr>
          <w:rFonts w:ascii="Arial" w:eastAsia="Arial" w:hAnsi="Arial" w:cs="Arial"/>
          <w:sz w:val="23"/>
        </w:rPr>
        <w:t>.</w:t>
      </w:r>
    </w:p>
    <w:p w:rsidR="00B01A43" w:rsidRDefault="00B01A43">
      <w:pPr>
        <w:spacing w:after="0" w:line="240" w:lineRule="auto"/>
        <w:ind w:left="1134"/>
        <w:jc w:val="both"/>
      </w:pPr>
    </w:p>
    <w:p w:rsidR="00B01A43" w:rsidRDefault="00CE2CB2">
      <w:pPr>
        <w:numPr>
          <w:ilvl w:val="0"/>
          <w:numId w:val="1"/>
        </w:numPr>
        <w:spacing w:after="0" w:line="240" w:lineRule="auto"/>
        <w:ind w:left="1134" w:hanging="360"/>
        <w:contextualSpacing/>
        <w:jc w:val="both"/>
        <w:rPr>
          <w:rFonts w:ascii="Arial" w:eastAsia="Arial" w:hAnsi="Arial" w:cs="Arial"/>
          <w:sz w:val="23"/>
        </w:rPr>
      </w:pPr>
      <w:proofErr w:type="spellStart"/>
      <w:r>
        <w:rPr>
          <w:rFonts w:ascii="Arial" w:eastAsia="Arial" w:hAnsi="Arial" w:cs="Arial"/>
          <w:sz w:val="23"/>
        </w:rPr>
        <w:t>Възможно</w:t>
      </w:r>
      <w:proofErr w:type="spellEnd"/>
      <w:r>
        <w:rPr>
          <w:rFonts w:ascii="Arial" w:eastAsia="Arial" w:hAnsi="Arial" w:cs="Arial"/>
          <w:sz w:val="23"/>
        </w:rPr>
        <w:t xml:space="preserve"> е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останат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квадратчета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които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принадлежат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никой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регион</w:t>
      </w:r>
      <w:proofErr w:type="spellEnd"/>
      <w:r>
        <w:rPr>
          <w:rFonts w:ascii="Arial" w:eastAsia="Arial" w:hAnsi="Arial" w:cs="Arial"/>
          <w:sz w:val="23"/>
        </w:rPr>
        <w:t>.</w:t>
      </w:r>
    </w:p>
    <w:p w:rsidR="00B01A43" w:rsidRDefault="00B01A43">
      <w:pPr>
        <w:ind w:left="1134"/>
        <w:jc w:val="both"/>
      </w:pPr>
    </w:p>
    <w:p w:rsidR="00B01A43" w:rsidRDefault="00CE2CB2">
      <w:pPr>
        <w:jc w:val="both"/>
      </w:pPr>
      <w:proofErr w:type="spellStart"/>
      <w:r>
        <w:rPr>
          <w:rFonts w:ascii="Arial" w:eastAsia="Arial" w:hAnsi="Arial" w:cs="Arial"/>
          <w:sz w:val="23"/>
        </w:rPr>
        <w:t>След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като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всички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изиграят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играта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печели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отборът</w:t>
      </w:r>
      <w:proofErr w:type="spellEnd"/>
      <w:r>
        <w:rPr>
          <w:rFonts w:ascii="Arial" w:eastAsia="Arial" w:hAnsi="Arial" w:cs="Arial"/>
          <w:sz w:val="23"/>
        </w:rPr>
        <w:t xml:space="preserve"> с </w:t>
      </w:r>
      <w:proofErr w:type="spellStart"/>
      <w:r>
        <w:rPr>
          <w:rFonts w:ascii="Arial" w:eastAsia="Arial" w:hAnsi="Arial" w:cs="Arial"/>
          <w:sz w:val="23"/>
        </w:rPr>
        <w:t>най-голяма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обща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площ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регионите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които</w:t>
      </w:r>
      <w:proofErr w:type="spellEnd"/>
      <w:r>
        <w:rPr>
          <w:rFonts w:ascii="Arial" w:eastAsia="Arial" w:hAnsi="Arial" w:cs="Arial"/>
          <w:sz w:val="23"/>
        </w:rPr>
        <w:t xml:space="preserve"> е </w:t>
      </w:r>
      <w:proofErr w:type="spellStart"/>
      <w:r>
        <w:rPr>
          <w:rFonts w:ascii="Arial" w:eastAsia="Arial" w:hAnsi="Arial" w:cs="Arial"/>
          <w:sz w:val="23"/>
        </w:rPr>
        <w:t>построил</w:t>
      </w:r>
      <w:proofErr w:type="spellEnd"/>
      <w:r>
        <w:rPr>
          <w:rFonts w:ascii="Arial" w:eastAsia="Arial" w:hAnsi="Arial" w:cs="Arial"/>
          <w:sz w:val="23"/>
        </w:rPr>
        <w:t xml:space="preserve"> (в </w:t>
      </w:r>
      <w:proofErr w:type="spellStart"/>
      <w:r>
        <w:rPr>
          <w:rFonts w:ascii="Arial" w:eastAsia="Arial" w:hAnsi="Arial" w:cs="Arial"/>
          <w:sz w:val="23"/>
        </w:rPr>
        <w:t>брой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квадратчета</w:t>
      </w:r>
      <w:proofErr w:type="spellEnd"/>
      <w:r>
        <w:rPr>
          <w:rFonts w:ascii="Arial" w:eastAsia="Arial" w:hAnsi="Arial" w:cs="Arial"/>
          <w:sz w:val="23"/>
        </w:rPr>
        <w:t>).</w:t>
      </w:r>
    </w:p>
    <w:p w:rsidR="00B01A43" w:rsidRDefault="00CE2CB2">
      <w:pPr>
        <w:spacing w:after="0" w:line="240" w:lineRule="auto"/>
        <w:jc w:val="both"/>
      </w:pPr>
      <w:proofErr w:type="spellStart"/>
      <w:r>
        <w:rPr>
          <w:rFonts w:ascii="Arial" w:eastAsia="Arial" w:hAnsi="Arial" w:cs="Arial"/>
          <w:sz w:val="23"/>
        </w:rPr>
        <w:t>Днес</w:t>
      </w:r>
      <w:proofErr w:type="spellEnd"/>
      <w:r>
        <w:rPr>
          <w:rFonts w:ascii="Arial" w:eastAsia="Arial" w:hAnsi="Arial" w:cs="Arial"/>
          <w:sz w:val="23"/>
        </w:rPr>
        <w:t xml:space="preserve"> е </w:t>
      </w:r>
      <w:proofErr w:type="spellStart"/>
      <w:r>
        <w:rPr>
          <w:rFonts w:ascii="Arial" w:eastAsia="Arial" w:hAnsi="Arial" w:cs="Arial"/>
          <w:sz w:val="23"/>
        </w:rPr>
        <w:t>ред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отбора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Иванчо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играе</w:t>
      </w:r>
      <w:proofErr w:type="spellEnd"/>
      <w:r>
        <w:rPr>
          <w:rFonts w:ascii="Arial" w:eastAsia="Arial" w:hAnsi="Arial" w:cs="Arial"/>
          <w:sz w:val="23"/>
        </w:rPr>
        <w:t xml:space="preserve">, а </w:t>
      </w:r>
      <w:proofErr w:type="spellStart"/>
      <w:r>
        <w:rPr>
          <w:rFonts w:ascii="Arial" w:eastAsia="Arial" w:hAnsi="Arial" w:cs="Arial"/>
          <w:sz w:val="23"/>
        </w:rPr>
        <w:t>той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много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иска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отборът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му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спечели</w:t>
      </w:r>
      <w:proofErr w:type="spellEnd"/>
      <w:r>
        <w:rPr>
          <w:rFonts w:ascii="Arial" w:eastAsia="Arial" w:hAnsi="Arial" w:cs="Arial"/>
          <w:sz w:val="23"/>
        </w:rPr>
        <w:t xml:space="preserve">. </w:t>
      </w:r>
      <w:proofErr w:type="spellStart"/>
      <w:r>
        <w:rPr>
          <w:rFonts w:ascii="Arial" w:eastAsia="Arial" w:hAnsi="Arial" w:cs="Arial"/>
          <w:sz w:val="23"/>
        </w:rPr>
        <w:t>За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това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Ви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моли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за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помощ</w:t>
      </w:r>
      <w:proofErr w:type="spellEnd"/>
      <w:r>
        <w:rPr>
          <w:rFonts w:ascii="Arial" w:eastAsia="Arial" w:hAnsi="Arial" w:cs="Arial"/>
          <w:sz w:val="23"/>
        </w:rPr>
        <w:t xml:space="preserve">. </w:t>
      </w:r>
      <w:proofErr w:type="spellStart"/>
      <w:r>
        <w:rPr>
          <w:rFonts w:ascii="Arial" w:eastAsia="Arial" w:hAnsi="Arial" w:cs="Arial"/>
          <w:sz w:val="23"/>
        </w:rPr>
        <w:t>Напишете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програма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regions</w:t>
      </w:r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която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зададени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данни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за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полето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съставя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така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регионите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според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посочените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правила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че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включи</w:t>
      </w:r>
      <w:proofErr w:type="spellEnd"/>
      <w:r>
        <w:rPr>
          <w:rFonts w:ascii="Arial" w:eastAsia="Arial" w:hAnsi="Arial" w:cs="Arial"/>
          <w:sz w:val="23"/>
        </w:rPr>
        <w:t xml:space="preserve"> в </w:t>
      </w:r>
      <w:proofErr w:type="spellStart"/>
      <w:r>
        <w:rPr>
          <w:rFonts w:ascii="Arial" w:eastAsia="Arial" w:hAnsi="Arial" w:cs="Arial"/>
          <w:sz w:val="23"/>
        </w:rPr>
        <w:t>тях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колкото</w:t>
      </w:r>
      <w:proofErr w:type="spellEnd"/>
      <w:r>
        <w:rPr>
          <w:rFonts w:ascii="Arial" w:eastAsia="Arial" w:hAnsi="Arial" w:cs="Arial"/>
          <w:sz w:val="23"/>
        </w:rPr>
        <w:t xml:space="preserve"> е </w:t>
      </w:r>
      <w:proofErr w:type="spellStart"/>
      <w:r>
        <w:rPr>
          <w:rFonts w:ascii="Arial" w:eastAsia="Arial" w:hAnsi="Arial" w:cs="Arial"/>
          <w:sz w:val="23"/>
        </w:rPr>
        <w:t>възможно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повече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квадратчета</w:t>
      </w:r>
      <w:proofErr w:type="spellEnd"/>
      <w:r>
        <w:rPr>
          <w:rFonts w:ascii="Arial" w:eastAsia="Arial" w:hAnsi="Arial" w:cs="Arial"/>
          <w:sz w:val="23"/>
        </w:rPr>
        <w:t>.</w:t>
      </w:r>
    </w:p>
    <w:p w:rsidR="00B01A43" w:rsidRDefault="00B01A43">
      <w:pPr>
        <w:spacing w:after="0" w:line="240" w:lineRule="auto"/>
        <w:jc w:val="both"/>
      </w:pPr>
    </w:p>
    <w:p w:rsidR="00B01A43" w:rsidRDefault="00CE2CB2">
      <w:pPr>
        <w:spacing w:after="0" w:line="240" w:lineRule="auto"/>
        <w:jc w:val="both"/>
      </w:pPr>
      <w:proofErr w:type="spellStart"/>
      <w:r>
        <w:rPr>
          <w:rFonts w:ascii="Arial" w:eastAsia="Arial" w:hAnsi="Arial" w:cs="Arial"/>
          <w:b/>
          <w:sz w:val="23"/>
        </w:rPr>
        <w:t>Вход</w:t>
      </w:r>
      <w:proofErr w:type="spellEnd"/>
      <w:r>
        <w:rPr>
          <w:rFonts w:ascii="Arial" w:eastAsia="Arial" w:hAnsi="Arial" w:cs="Arial"/>
          <w:b/>
          <w:sz w:val="23"/>
        </w:rPr>
        <w:t xml:space="preserve">: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първия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ред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входния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файл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regions.in</w:t>
      </w:r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записани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N</w:t>
      </w:r>
      <w:r>
        <w:rPr>
          <w:rFonts w:ascii="Arial" w:eastAsia="Arial" w:hAnsi="Arial" w:cs="Arial"/>
          <w:sz w:val="23"/>
        </w:rPr>
        <w:t xml:space="preserve"> и </w:t>
      </w:r>
      <w:r>
        <w:rPr>
          <w:rFonts w:ascii="Arial" w:eastAsia="Arial" w:hAnsi="Arial" w:cs="Arial"/>
          <w:b/>
          <w:sz w:val="23"/>
        </w:rPr>
        <w:t>R</w:t>
      </w:r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където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N</w:t>
      </w:r>
      <w:r>
        <w:rPr>
          <w:rFonts w:ascii="Arial" w:eastAsia="Arial" w:hAnsi="Arial" w:cs="Arial"/>
          <w:sz w:val="23"/>
        </w:rPr>
        <w:t xml:space="preserve"> е </w:t>
      </w:r>
      <w:proofErr w:type="spellStart"/>
      <w:r>
        <w:rPr>
          <w:rFonts w:ascii="Arial" w:eastAsia="Arial" w:hAnsi="Arial" w:cs="Arial"/>
          <w:sz w:val="23"/>
        </w:rPr>
        <w:t>дължината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страната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полет</w:t>
      </w:r>
      <w:r>
        <w:rPr>
          <w:rFonts w:ascii="Arial" w:eastAsia="Arial" w:hAnsi="Arial" w:cs="Arial"/>
          <w:sz w:val="23"/>
        </w:rPr>
        <w:t>о</w:t>
      </w:r>
      <w:proofErr w:type="spellEnd"/>
      <w:r>
        <w:rPr>
          <w:rFonts w:ascii="Arial" w:eastAsia="Arial" w:hAnsi="Arial" w:cs="Arial"/>
          <w:sz w:val="23"/>
        </w:rPr>
        <w:t xml:space="preserve">, а </w:t>
      </w:r>
      <w:r>
        <w:rPr>
          <w:rFonts w:ascii="Arial" w:eastAsia="Arial" w:hAnsi="Arial" w:cs="Arial"/>
          <w:b/>
          <w:sz w:val="23"/>
        </w:rPr>
        <w:t>R</w:t>
      </w:r>
      <w:r>
        <w:rPr>
          <w:rFonts w:ascii="Arial" w:eastAsia="Arial" w:hAnsi="Arial" w:cs="Arial"/>
          <w:sz w:val="23"/>
        </w:rPr>
        <w:t xml:space="preserve"> – </w:t>
      </w:r>
      <w:proofErr w:type="spellStart"/>
      <w:r>
        <w:rPr>
          <w:rFonts w:ascii="Arial" w:eastAsia="Arial" w:hAnsi="Arial" w:cs="Arial"/>
          <w:sz w:val="23"/>
        </w:rPr>
        <w:t>броят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поставените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флагчета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всяко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които</w:t>
      </w:r>
      <w:proofErr w:type="spellEnd"/>
      <w:r>
        <w:rPr>
          <w:rFonts w:ascii="Arial" w:eastAsia="Arial" w:hAnsi="Arial" w:cs="Arial"/>
          <w:sz w:val="23"/>
        </w:rPr>
        <w:t xml:space="preserve"> е </w:t>
      </w:r>
      <w:proofErr w:type="spellStart"/>
      <w:r>
        <w:rPr>
          <w:rFonts w:ascii="Arial" w:eastAsia="Arial" w:hAnsi="Arial" w:cs="Arial"/>
          <w:sz w:val="23"/>
        </w:rPr>
        <w:t>записано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число</w:t>
      </w:r>
      <w:proofErr w:type="spellEnd"/>
      <w:r>
        <w:rPr>
          <w:rFonts w:ascii="Arial" w:eastAsia="Arial" w:hAnsi="Arial" w:cs="Arial"/>
          <w:sz w:val="23"/>
        </w:rPr>
        <w:t xml:space="preserve">. </w:t>
      </w:r>
      <w:proofErr w:type="spellStart"/>
      <w:r>
        <w:rPr>
          <w:rFonts w:ascii="Arial" w:eastAsia="Arial" w:hAnsi="Arial" w:cs="Arial"/>
          <w:sz w:val="23"/>
        </w:rPr>
        <w:t>Всеки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следващите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R</w:t>
      </w:r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реда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съдържа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три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цели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числа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>X</w:t>
      </w:r>
      <w:r>
        <w:rPr>
          <w:rFonts w:ascii="Arial" w:eastAsia="Arial" w:hAnsi="Arial" w:cs="Arial"/>
          <w:b/>
          <w:sz w:val="23"/>
          <w:vertAlign w:val="subscript"/>
        </w:rPr>
        <w:t>i</w:t>
      </w:r>
      <w:r>
        <w:rPr>
          <w:rFonts w:ascii="Arial" w:eastAsia="Arial" w:hAnsi="Arial" w:cs="Arial"/>
          <w:sz w:val="23"/>
        </w:rPr>
        <w:t xml:space="preserve">, </w:t>
      </w:r>
      <w:r>
        <w:rPr>
          <w:rFonts w:ascii="Arial" w:eastAsia="Arial" w:hAnsi="Arial" w:cs="Arial"/>
          <w:b/>
          <w:sz w:val="23"/>
        </w:rPr>
        <w:t>Y</w:t>
      </w:r>
      <w:r>
        <w:rPr>
          <w:rFonts w:ascii="Arial" w:eastAsia="Arial" w:hAnsi="Arial" w:cs="Arial"/>
          <w:b/>
          <w:sz w:val="23"/>
          <w:vertAlign w:val="subscript"/>
        </w:rPr>
        <w:t>i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и </w:t>
      </w:r>
      <w:proofErr w:type="spellStart"/>
      <w:r>
        <w:rPr>
          <w:rFonts w:ascii="Arial" w:eastAsia="Arial" w:hAnsi="Arial" w:cs="Arial"/>
          <w:b/>
          <w:sz w:val="23"/>
        </w:rPr>
        <w:t>C</w:t>
      </w:r>
      <w:r>
        <w:rPr>
          <w:rFonts w:ascii="Arial" w:eastAsia="Arial" w:hAnsi="Arial" w:cs="Arial"/>
          <w:b/>
          <w:sz w:val="23"/>
          <w:vertAlign w:val="subscript"/>
        </w:rPr>
        <w:t>i</w:t>
      </w:r>
      <w:proofErr w:type="spellEnd"/>
      <w:r>
        <w:rPr>
          <w:rFonts w:ascii="Arial" w:eastAsia="Arial" w:hAnsi="Arial" w:cs="Arial"/>
          <w:b/>
          <w:sz w:val="23"/>
          <w:vertAlign w:val="subscript"/>
        </w:rPr>
        <w:t xml:space="preserve">, </w:t>
      </w:r>
      <w:proofErr w:type="spellStart"/>
      <w:r>
        <w:rPr>
          <w:rFonts w:ascii="Arial" w:eastAsia="Arial" w:hAnsi="Arial" w:cs="Arial"/>
          <w:b/>
          <w:sz w:val="23"/>
        </w:rPr>
        <w:t>i</w:t>
      </w:r>
      <w:proofErr w:type="spellEnd"/>
      <w:r>
        <w:rPr>
          <w:rFonts w:ascii="Arial" w:eastAsia="Arial" w:hAnsi="Arial" w:cs="Arial"/>
          <w:b/>
          <w:sz w:val="23"/>
        </w:rPr>
        <w:t xml:space="preserve"> = 1, 2</w:t>
      </w:r>
      <w:proofErr w:type="gramStart"/>
      <w:r>
        <w:rPr>
          <w:rFonts w:ascii="Arial" w:eastAsia="Arial" w:hAnsi="Arial" w:cs="Arial"/>
          <w:b/>
          <w:sz w:val="23"/>
        </w:rPr>
        <w:t>, …,</w:t>
      </w:r>
      <w:proofErr w:type="gramEnd"/>
      <w:r>
        <w:rPr>
          <w:rFonts w:ascii="Arial" w:eastAsia="Arial" w:hAnsi="Arial" w:cs="Arial"/>
          <w:b/>
          <w:sz w:val="23"/>
        </w:rPr>
        <w:t xml:space="preserve"> R </w:t>
      </w:r>
      <w:r>
        <w:rPr>
          <w:rFonts w:ascii="Arial" w:eastAsia="Arial" w:hAnsi="Arial" w:cs="Arial"/>
          <w:sz w:val="23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координатите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флагчетата</w:t>
      </w:r>
      <w:proofErr w:type="spellEnd"/>
      <w:r>
        <w:rPr>
          <w:rFonts w:ascii="Arial" w:eastAsia="Arial" w:hAnsi="Arial" w:cs="Arial"/>
          <w:sz w:val="23"/>
        </w:rPr>
        <w:t xml:space="preserve">  (X</w:t>
      </w:r>
      <w:r>
        <w:rPr>
          <w:rFonts w:ascii="Arial" w:eastAsia="Arial" w:hAnsi="Arial" w:cs="Arial"/>
          <w:b/>
          <w:sz w:val="23"/>
          <w:vertAlign w:val="subscript"/>
        </w:rPr>
        <w:t>i</w:t>
      </w:r>
      <w:r>
        <w:rPr>
          <w:rFonts w:ascii="Arial" w:eastAsia="Arial" w:hAnsi="Arial" w:cs="Arial"/>
          <w:sz w:val="23"/>
        </w:rPr>
        <w:t xml:space="preserve"> - </w:t>
      </w:r>
      <w:proofErr w:type="spellStart"/>
      <w:r>
        <w:rPr>
          <w:rFonts w:ascii="Arial" w:eastAsia="Arial" w:hAnsi="Arial" w:cs="Arial"/>
          <w:sz w:val="23"/>
        </w:rPr>
        <w:t>номер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реда</w:t>
      </w:r>
      <w:proofErr w:type="spellEnd"/>
      <w:r>
        <w:rPr>
          <w:rFonts w:ascii="Arial" w:eastAsia="Arial" w:hAnsi="Arial" w:cs="Arial"/>
          <w:sz w:val="23"/>
        </w:rPr>
        <w:t>; Y</w:t>
      </w:r>
      <w:r>
        <w:rPr>
          <w:rFonts w:ascii="Arial" w:eastAsia="Arial" w:hAnsi="Arial" w:cs="Arial"/>
          <w:b/>
          <w:sz w:val="23"/>
          <w:vertAlign w:val="subscript"/>
        </w:rPr>
        <w:t>i</w:t>
      </w:r>
      <w:r>
        <w:rPr>
          <w:rFonts w:ascii="Arial" w:eastAsia="Arial" w:hAnsi="Arial" w:cs="Arial"/>
          <w:sz w:val="23"/>
        </w:rPr>
        <w:t xml:space="preserve"> - </w:t>
      </w:r>
      <w:proofErr w:type="spellStart"/>
      <w:r>
        <w:rPr>
          <w:rFonts w:ascii="Arial" w:eastAsia="Arial" w:hAnsi="Arial" w:cs="Arial"/>
          <w:sz w:val="23"/>
        </w:rPr>
        <w:t>номер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колоната</w:t>
      </w:r>
      <w:proofErr w:type="spellEnd"/>
      <w:r>
        <w:rPr>
          <w:rFonts w:ascii="Arial" w:eastAsia="Arial" w:hAnsi="Arial" w:cs="Arial"/>
          <w:sz w:val="23"/>
        </w:rPr>
        <w:t xml:space="preserve">) и </w:t>
      </w:r>
      <w:proofErr w:type="spellStart"/>
      <w:r>
        <w:rPr>
          <w:rFonts w:ascii="Arial" w:eastAsia="Arial" w:hAnsi="Arial" w:cs="Arial"/>
          <w:sz w:val="23"/>
        </w:rPr>
        <w:t>написаното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флагчето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число</w:t>
      </w:r>
      <w:proofErr w:type="spellEnd"/>
      <w:r>
        <w:rPr>
          <w:rFonts w:ascii="Arial" w:eastAsia="Arial" w:hAnsi="Arial" w:cs="Arial"/>
          <w:sz w:val="23"/>
        </w:rPr>
        <w:t xml:space="preserve">. </w:t>
      </w:r>
      <w:proofErr w:type="spellStart"/>
      <w:r>
        <w:rPr>
          <w:rFonts w:ascii="Arial" w:eastAsia="Arial" w:hAnsi="Arial" w:cs="Arial"/>
          <w:b/>
          <w:sz w:val="23"/>
        </w:rPr>
        <w:t>Забележка</w:t>
      </w:r>
      <w:proofErr w:type="spellEnd"/>
      <w:r>
        <w:rPr>
          <w:rFonts w:ascii="Arial" w:eastAsia="Arial" w:hAnsi="Arial" w:cs="Arial"/>
          <w:b/>
          <w:sz w:val="23"/>
        </w:rPr>
        <w:t>:</w:t>
      </w:r>
      <w:r>
        <w:rPr>
          <w:rFonts w:ascii="Arial" w:eastAsia="Arial" w:hAnsi="Arial" w:cs="Arial"/>
          <w:sz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3"/>
        </w:rPr>
        <w:t>Индексацията</w:t>
      </w:r>
      <w:proofErr w:type="spellEnd"/>
      <w:r>
        <w:rPr>
          <w:rFonts w:ascii="Arial" w:eastAsia="Arial" w:hAnsi="Arial" w:cs="Arial"/>
          <w:sz w:val="23"/>
        </w:rPr>
        <w:t xml:space="preserve"> 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proofErr w:type="gram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координатите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започва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от</w:t>
      </w:r>
      <w:proofErr w:type="spellEnd"/>
      <w:r>
        <w:rPr>
          <w:rFonts w:ascii="Arial" w:eastAsia="Arial" w:hAnsi="Arial" w:cs="Arial"/>
          <w:sz w:val="23"/>
        </w:rPr>
        <w:t xml:space="preserve"> 1.</w:t>
      </w:r>
    </w:p>
    <w:p w:rsidR="00B01A43" w:rsidRDefault="00B01A43">
      <w:pPr>
        <w:spacing w:after="0" w:line="240" w:lineRule="auto"/>
        <w:jc w:val="both"/>
      </w:pPr>
    </w:p>
    <w:p w:rsidR="00B01A43" w:rsidRDefault="00CE2CB2">
      <w:pPr>
        <w:spacing w:after="0" w:line="240" w:lineRule="auto"/>
        <w:jc w:val="both"/>
      </w:pPr>
      <w:proofErr w:type="spellStart"/>
      <w:r>
        <w:rPr>
          <w:rFonts w:ascii="Arial" w:eastAsia="Arial" w:hAnsi="Arial" w:cs="Arial"/>
          <w:b/>
          <w:sz w:val="23"/>
        </w:rPr>
        <w:t>Изход</w:t>
      </w:r>
      <w:proofErr w:type="spellEnd"/>
      <w:r>
        <w:rPr>
          <w:rFonts w:ascii="Arial" w:eastAsia="Arial" w:hAnsi="Arial" w:cs="Arial"/>
          <w:b/>
          <w:sz w:val="23"/>
        </w:rPr>
        <w:t>:</w:t>
      </w:r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Изходния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файл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b/>
          <w:sz w:val="23"/>
        </w:rPr>
        <w:t>regions.out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трябва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съдържа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таблица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NxN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която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указва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разделянето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полето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региони</w:t>
      </w:r>
      <w:proofErr w:type="spellEnd"/>
      <w:r>
        <w:rPr>
          <w:rFonts w:ascii="Arial" w:eastAsia="Arial" w:hAnsi="Arial" w:cs="Arial"/>
          <w:sz w:val="23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Във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всяка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клетка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табицата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трябва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е </w:t>
      </w:r>
      <w:proofErr w:type="spellStart"/>
      <w:r>
        <w:rPr>
          <w:rFonts w:ascii="Arial" w:eastAsia="Arial" w:hAnsi="Arial" w:cs="Arial"/>
          <w:sz w:val="23"/>
        </w:rPr>
        <w:t>записано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едно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цяло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положително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число</w:t>
      </w:r>
      <w:proofErr w:type="spellEnd"/>
      <w:r>
        <w:rPr>
          <w:rFonts w:ascii="Arial" w:eastAsia="Arial" w:hAnsi="Arial" w:cs="Arial"/>
          <w:sz w:val="23"/>
        </w:rPr>
        <w:t xml:space="preserve"> – </w:t>
      </w:r>
      <w:proofErr w:type="spellStart"/>
      <w:r>
        <w:rPr>
          <w:rFonts w:ascii="Arial" w:eastAsia="Arial" w:hAnsi="Arial" w:cs="Arial"/>
          <w:sz w:val="23"/>
        </w:rPr>
        <w:t>кодът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региона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от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който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клетката</w:t>
      </w:r>
      <w:proofErr w:type="spellEnd"/>
      <w:r>
        <w:rPr>
          <w:rFonts w:ascii="Arial" w:eastAsia="Arial" w:hAnsi="Arial" w:cs="Arial"/>
          <w:sz w:val="23"/>
        </w:rPr>
        <w:t xml:space="preserve"> е </w:t>
      </w:r>
      <w:proofErr w:type="spellStart"/>
      <w:r>
        <w:rPr>
          <w:rFonts w:ascii="Arial" w:eastAsia="Arial" w:hAnsi="Arial" w:cs="Arial"/>
          <w:sz w:val="23"/>
        </w:rPr>
        <w:t>част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или</w:t>
      </w:r>
      <w:proofErr w:type="spellEnd"/>
      <w:r>
        <w:rPr>
          <w:rFonts w:ascii="Arial" w:eastAsia="Arial" w:hAnsi="Arial" w:cs="Arial"/>
          <w:sz w:val="23"/>
        </w:rPr>
        <w:t xml:space="preserve"> 0 – </w:t>
      </w:r>
      <w:proofErr w:type="spellStart"/>
      <w:r>
        <w:rPr>
          <w:rFonts w:ascii="Arial" w:eastAsia="Arial" w:hAnsi="Arial" w:cs="Arial"/>
          <w:sz w:val="23"/>
        </w:rPr>
        <w:t>ако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клетката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участва</w:t>
      </w:r>
      <w:proofErr w:type="spellEnd"/>
      <w:r>
        <w:rPr>
          <w:rFonts w:ascii="Arial" w:eastAsia="Arial" w:hAnsi="Arial" w:cs="Arial"/>
          <w:sz w:val="23"/>
        </w:rPr>
        <w:t xml:space="preserve"> в </w:t>
      </w:r>
      <w:proofErr w:type="spellStart"/>
      <w:r>
        <w:rPr>
          <w:rFonts w:ascii="Arial" w:eastAsia="Arial" w:hAnsi="Arial" w:cs="Arial"/>
          <w:sz w:val="23"/>
        </w:rPr>
        <w:t>нито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един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регион</w:t>
      </w:r>
      <w:proofErr w:type="spellEnd"/>
      <w:r>
        <w:rPr>
          <w:rFonts w:ascii="Arial" w:eastAsia="Arial" w:hAnsi="Arial" w:cs="Arial"/>
          <w:sz w:val="23"/>
        </w:rPr>
        <w:t xml:space="preserve"> (</w:t>
      </w:r>
      <w:proofErr w:type="spellStart"/>
      <w:r>
        <w:rPr>
          <w:rFonts w:ascii="Arial" w:eastAsia="Arial" w:hAnsi="Arial" w:cs="Arial"/>
          <w:sz w:val="23"/>
        </w:rPr>
        <w:t>независимо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дали</w:t>
      </w:r>
      <w:proofErr w:type="spellEnd"/>
      <w:r>
        <w:rPr>
          <w:rFonts w:ascii="Arial" w:eastAsia="Arial" w:hAnsi="Arial" w:cs="Arial"/>
          <w:sz w:val="23"/>
        </w:rPr>
        <w:t xml:space="preserve"> в </w:t>
      </w:r>
      <w:proofErr w:type="spellStart"/>
      <w:r>
        <w:rPr>
          <w:rFonts w:ascii="Arial" w:eastAsia="Arial" w:hAnsi="Arial" w:cs="Arial"/>
          <w:sz w:val="23"/>
        </w:rPr>
        <w:t>нея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има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или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няма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флагче</w:t>
      </w:r>
      <w:proofErr w:type="spellEnd"/>
      <w:r>
        <w:rPr>
          <w:rFonts w:ascii="Arial" w:eastAsia="Arial" w:hAnsi="Arial" w:cs="Arial"/>
          <w:sz w:val="23"/>
        </w:rPr>
        <w:t xml:space="preserve">). </w:t>
      </w:r>
      <w:proofErr w:type="spellStart"/>
      <w:r>
        <w:rPr>
          <w:rFonts w:ascii="Arial" w:eastAsia="Arial" w:hAnsi="Arial" w:cs="Arial"/>
          <w:sz w:val="23"/>
        </w:rPr>
        <w:t>Всеки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регион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трябва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има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свой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код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като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ако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формирани</w:t>
      </w:r>
      <w:proofErr w:type="spellEnd"/>
      <w:r>
        <w:rPr>
          <w:rFonts w:ascii="Arial" w:eastAsia="Arial" w:hAnsi="Arial" w:cs="Arial"/>
          <w:sz w:val="23"/>
        </w:rPr>
        <w:t xml:space="preserve"> K </w:t>
      </w:r>
      <w:proofErr w:type="spellStart"/>
      <w:r>
        <w:rPr>
          <w:rFonts w:ascii="Arial" w:eastAsia="Arial" w:hAnsi="Arial" w:cs="Arial"/>
          <w:sz w:val="23"/>
        </w:rPr>
        <w:t>региона</w:t>
      </w:r>
      <w:proofErr w:type="spellEnd"/>
      <w:r>
        <w:rPr>
          <w:rFonts w:ascii="Arial" w:eastAsia="Arial" w:hAnsi="Arial" w:cs="Arial"/>
          <w:sz w:val="23"/>
        </w:rPr>
        <w:t xml:space="preserve">, </w:t>
      </w:r>
      <w:proofErr w:type="spellStart"/>
      <w:r>
        <w:rPr>
          <w:rFonts w:ascii="Arial" w:eastAsia="Arial" w:hAnsi="Arial" w:cs="Arial"/>
          <w:sz w:val="23"/>
        </w:rPr>
        <w:t>кодовете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трябва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целите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числа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от</w:t>
      </w:r>
      <w:proofErr w:type="spellEnd"/>
      <w:r>
        <w:rPr>
          <w:rFonts w:ascii="Arial" w:eastAsia="Arial" w:hAnsi="Arial" w:cs="Arial"/>
          <w:sz w:val="23"/>
        </w:rPr>
        <w:t xml:space="preserve"> 1 </w:t>
      </w:r>
      <w:proofErr w:type="spellStart"/>
      <w:r>
        <w:rPr>
          <w:rFonts w:ascii="Arial" w:eastAsia="Arial" w:hAnsi="Arial" w:cs="Arial"/>
          <w:sz w:val="23"/>
        </w:rPr>
        <w:t>до</w:t>
      </w:r>
      <w:proofErr w:type="spellEnd"/>
      <w:r>
        <w:rPr>
          <w:rFonts w:ascii="Arial" w:eastAsia="Arial" w:hAnsi="Arial" w:cs="Arial"/>
          <w:sz w:val="23"/>
        </w:rPr>
        <w:t xml:space="preserve"> K. В </w:t>
      </w:r>
      <w:proofErr w:type="spellStart"/>
      <w:r>
        <w:rPr>
          <w:rFonts w:ascii="Arial" w:eastAsia="Arial" w:hAnsi="Arial" w:cs="Arial"/>
          <w:sz w:val="23"/>
        </w:rPr>
        <w:t>противен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случай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изходът</w:t>
      </w:r>
      <w:proofErr w:type="spellEnd"/>
      <w:r>
        <w:rPr>
          <w:rFonts w:ascii="Arial" w:eastAsia="Arial" w:hAnsi="Arial" w:cs="Arial"/>
          <w:sz w:val="23"/>
        </w:rPr>
        <w:t xml:space="preserve"> е </w:t>
      </w:r>
      <w:proofErr w:type="spellStart"/>
      <w:r>
        <w:rPr>
          <w:rFonts w:ascii="Arial" w:eastAsia="Arial" w:hAnsi="Arial" w:cs="Arial"/>
          <w:sz w:val="23"/>
        </w:rPr>
        <w:lastRenderedPageBreak/>
        <w:t>невалиден</w:t>
      </w:r>
      <w:proofErr w:type="spellEnd"/>
      <w:r>
        <w:rPr>
          <w:rFonts w:ascii="Arial" w:eastAsia="Arial" w:hAnsi="Arial" w:cs="Arial"/>
          <w:sz w:val="23"/>
        </w:rPr>
        <w:t xml:space="preserve">. </w:t>
      </w:r>
      <w:proofErr w:type="spellStart"/>
      <w:r>
        <w:rPr>
          <w:rFonts w:ascii="Arial" w:eastAsia="Arial" w:hAnsi="Arial" w:cs="Arial"/>
          <w:sz w:val="23"/>
        </w:rPr>
        <w:t>Не</w:t>
      </w:r>
      <w:proofErr w:type="spellEnd"/>
      <w:r>
        <w:rPr>
          <w:rFonts w:ascii="Arial" w:eastAsia="Arial" w:hAnsi="Arial" w:cs="Arial"/>
          <w:sz w:val="23"/>
        </w:rPr>
        <w:t xml:space="preserve"> е </w:t>
      </w:r>
      <w:proofErr w:type="spellStart"/>
      <w:r>
        <w:rPr>
          <w:rFonts w:ascii="Arial" w:eastAsia="Arial" w:hAnsi="Arial" w:cs="Arial"/>
          <w:sz w:val="23"/>
        </w:rPr>
        <w:t>допустимо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два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или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повече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региона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да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са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обозначени</w:t>
      </w:r>
      <w:proofErr w:type="spellEnd"/>
      <w:r>
        <w:rPr>
          <w:rFonts w:ascii="Arial" w:eastAsia="Arial" w:hAnsi="Arial" w:cs="Arial"/>
          <w:sz w:val="23"/>
        </w:rPr>
        <w:t xml:space="preserve"> с </w:t>
      </w:r>
      <w:proofErr w:type="spellStart"/>
      <w:r>
        <w:rPr>
          <w:rFonts w:ascii="Arial" w:eastAsia="Arial" w:hAnsi="Arial" w:cs="Arial"/>
          <w:sz w:val="23"/>
        </w:rPr>
        <w:t>един</w:t>
      </w:r>
      <w:proofErr w:type="spellEnd"/>
      <w:r>
        <w:rPr>
          <w:rFonts w:ascii="Arial" w:eastAsia="Arial" w:hAnsi="Arial" w:cs="Arial"/>
          <w:sz w:val="23"/>
        </w:rPr>
        <w:t xml:space="preserve"> и </w:t>
      </w:r>
      <w:proofErr w:type="spellStart"/>
      <w:r>
        <w:rPr>
          <w:rFonts w:ascii="Arial" w:eastAsia="Arial" w:hAnsi="Arial" w:cs="Arial"/>
          <w:sz w:val="23"/>
        </w:rPr>
        <w:t>същ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код</w:t>
      </w:r>
      <w:proofErr w:type="spellEnd"/>
      <w:r>
        <w:rPr>
          <w:rFonts w:ascii="Arial" w:eastAsia="Arial" w:hAnsi="Arial" w:cs="Arial"/>
          <w:sz w:val="23"/>
        </w:rPr>
        <w:t xml:space="preserve">. В </w:t>
      </w:r>
      <w:proofErr w:type="spellStart"/>
      <w:r>
        <w:rPr>
          <w:rFonts w:ascii="Arial" w:eastAsia="Arial" w:hAnsi="Arial" w:cs="Arial"/>
          <w:sz w:val="23"/>
        </w:rPr>
        <w:t>такъв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случай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изходът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също</w:t>
      </w:r>
      <w:proofErr w:type="spellEnd"/>
      <w:r>
        <w:rPr>
          <w:rFonts w:ascii="Arial" w:eastAsia="Arial" w:hAnsi="Arial" w:cs="Arial"/>
          <w:sz w:val="23"/>
        </w:rPr>
        <w:t xml:space="preserve"> е </w:t>
      </w:r>
      <w:proofErr w:type="spellStart"/>
      <w:r>
        <w:rPr>
          <w:rFonts w:ascii="Arial" w:eastAsia="Arial" w:hAnsi="Arial" w:cs="Arial"/>
          <w:sz w:val="23"/>
        </w:rPr>
        <w:t>невалиден</w:t>
      </w:r>
      <w:proofErr w:type="spellEnd"/>
      <w:r>
        <w:rPr>
          <w:rFonts w:ascii="Arial" w:eastAsia="Arial" w:hAnsi="Arial" w:cs="Arial"/>
          <w:sz w:val="23"/>
        </w:rPr>
        <w:t>.</w:t>
      </w:r>
    </w:p>
    <w:p w:rsidR="00B01A43" w:rsidRDefault="00B01A43">
      <w:pPr>
        <w:spacing w:after="0" w:line="240" w:lineRule="auto"/>
      </w:pPr>
    </w:p>
    <w:p w:rsidR="00B01A43" w:rsidRDefault="00CE2CB2">
      <w:pPr>
        <w:spacing w:after="0" w:line="240" w:lineRule="auto"/>
      </w:pPr>
      <w:proofErr w:type="spellStart"/>
      <w:r>
        <w:rPr>
          <w:rFonts w:ascii="Arial" w:eastAsia="Arial" w:hAnsi="Arial" w:cs="Arial"/>
          <w:b/>
          <w:sz w:val="23"/>
        </w:rPr>
        <w:t>Ограничения</w:t>
      </w:r>
      <w:proofErr w:type="spellEnd"/>
      <w:r>
        <w:rPr>
          <w:rFonts w:ascii="Arial" w:eastAsia="Arial" w:hAnsi="Arial" w:cs="Arial"/>
          <w:b/>
          <w:sz w:val="23"/>
        </w:rPr>
        <w:t xml:space="preserve">: </w:t>
      </w:r>
      <w:r>
        <w:rPr>
          <w:rFonts w:ascii="Arial" w:eastAsia="Arial" w:hAnsi="Arial" w:cs="Arial"/>
          <w:sz w:val="23"/>
        </w:rPr>
        <w:t xml:space="preserve">1 </w:t>
      </w:r>
      <w:r>
        <w:rPr>
          <w:rFonts w:ascii="Times New Roman" w:eastAsia="Symbol" w:hAnsi="Times New Roman" w:cs="Times New Roman"/>
          <w:color w:val="auto"/>
          <w:sz w:val="23"/>
        </w:rPr>
        <w:t>≤</w:t>
      </w:r>
      <w:r>
        <w:rPr>
          <w:rFonts w:ascii="Arial" w:eastAsia="Arial" w:hAnsi="Arial" w:cs="Arial"/>
          <w:sz w:val="23"/>
        </w:rPr>
        <w:t xml:space="preserve"> X </w:t>
      </w:r>
      <w:r>
        <w:rPr>
          <w:rFonts w:ascii="Times New Roman" w:eastAsia="Symbol" w:hAnsi="Times New Roman" w:cs="Times New Roman"/>
          <w:color w:val="auto"/>
          <w:sz w:val="23"/>
        </w:rPr>
        <w:t>≤</w:t>
      </w:r>
      <w:r>
        <w:rPr>
          <w:rFonts w:ascii="Arial" w:eastAsia="Arial" w:hAnsi="Arial" w:cs="Arial"/>
          <w:sz w:val="23"/>
        </w:rPr>
        <w:t xml:space="preserve"> N, 1 </w:t>
      </w:r>
      <w:r>
        <w:rPr>
          <w:rFonts w:ascii="Times New Roman" w:eastAsia="Symbol" w:hAnsi="Times New Roman" w:cs="Times New Roman"/>
          <w:color w:val="auto"/>
          <w:sz w:val="23"/>
        </w:rPr>
        <w:t>≤</w:t>
      </w:r>
      <w:r>
        <w:rPr>
          <w:rFonts w:ascii="Arial" w:eastAsia="Arial" w:hAnsi="Arial" w:cs="Arial"/>
          <w:sz w:val="23"/>
        </w:rPr>
        <w:t xml:space="preserve"> Y </w:t>
      </w:r>
      <w:r>
        <w:rPr>
          <w:rFonts w:ascii="Times New Roman" w:eastAsia="Symbol" w:hAnsi="Times New Roman" w:cs="Times New Roman"/>
          <w:color w:val="auto"/>
          <w:sz w:val="23"/>
        </w:rPr>
        <w:t>≤</w:t>
      </w:r>
      <w:r>
        <w:rPr>
          <w:rFonts w:ascii="Arial" w:eastAsia="Arial" w:hAnsi="Arial" w:cs="Arial"/>
          <w:sz w:val="23"/>
        </w:rPr>
        <w:t xml:space="preserve"> N, 1 </w:t>
      </w:r>
      <w:r>
        <w:rPr>
          <w:rFonts w:ascii="Times New Roman" w:eastAsia="Symbol" w:hAnsi="Times New Roman" w:cs="Times New Roman"/>
          <w:color w:val="auto"/>
          <w:sz w:val="23"/>
        </w:rPr>
        <w:t>≤</w:t>
      </w:r>
      <w:r>
        <w:rPr>
          <w:rFonts w:ascii="Arial" w:eastAsia="Arial" w:hAnsi="Arial" w:cs="Arial"/>
          <w:sz w:val="23"/>
        </w:rPr>
        <w:t xml:space="preserve"> C </w:t>
      </w:r>
      <w:r>
        <w:rPr>
          <w:rFonts w:ascii="Times New Roman" w:eastAsia="Symbol" w:hAnsi="Times New Roman" w:cs="Times New Roman"/>
          <w:color w:val="auto"/>
          <w:sz w:val="23"/>
        </w:rPr>
        <w:t>≤</w:t>
      </w:r>
      <w:r>
        <w:rPr>
          <w:rFonts w:ascii="Arial" w:eastAsia="Arial" w:hAnsi="Arial" w:cs="Arial"/>
          <w:sz w:val="23"/>
        </w:rPr>
        <w:t xml:space="preserve"> N</w:t>
      </w:r>
      <w:r>
        <w:rPr>
          <w:rFonts w:ascii="Arial" w:eastAsia="Arial" w:hAnsi="Arial" w:cs="Arial"/>
          <w:sz w:val="23"/>
          <w:vertAlign w:val="superscript"/>
        </w:rPr>
        <w:t>2</w:t>
      </w:r>
      <w:r>
        <w:rPr>
          <w:rFonts w:ascii="Arial" w:eastAsia="Arial" w:hAnsi="Arial" w:cs="Arial"/>
          <w:sz w:val="23"/>
        </w:rPr>
        <w:t>.</w:t>
      </w:r>
    </w:p>
    <w:p w:rsidR="00B01A43" w:rsidRDefault="00B01A43">
      <w:pPr>
        <w:spacing w:after="0" w:line="240" w:lineRule="auto"/>
      </w:pPr>
    </w:p>
    <w:p w:rsidR="00B01A43" w:rsidRDefault="00CE2CB2">
      <w:pPr>
        <w:spacing w:after="0" w:line="240" w:lineRule="auto"/>
      </w:pPr>
      <w:proofErr w:type="spellStart"/>
      <w:r>
        <w:rPr>
          <w:rFonts w:ascii="Arial" w:eastAsia="Arial" w:hAnsi="Arial" w:cs="Arial"/>
          <w:b/>
        </w:rPr>
        <w:t>Ограни</w:t>
      </w:r>
      <w:r>
        <w:rPr>
          <w:rFonts w:ascii="Arial" w:eastAsia="Arial" w:hAnsi="Arial" w:cs="Arial"/>
          <w:b/>
        </w:rPr>
        <w:t>чение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за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време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5 </w:t>
      </w:r>
      <w:proofErr w:type="spellStart"/>
      <w:r>
        <w:rPr>
          <w:rFonts w:ascii="Arial" w:eastAsia="Arial" w:hAnsi="Arial" w:cs="Arial"/>
        </w:rPr>
        <w:t>сек</w:t>
      </w:r>
      <w:proofErr w:type="spellEnd"/>
    </w:p>
    <w:p w:rsidR="00B01A43" w:rsidRDefault="00CE2CB2">
      <w:pPr>
        <w:spacing w:after="0" w:line="240" w:lineRule="auto"/>
      </w:pPr>
      <w:proofErr w:type="spellStart"/>
      <w:r>
        <w:rPr>
          <w:rFonts w:ascii="Arial" w:eastAsia="Arial" w:hAnsi="Arial" w:cs="Arial"/>
          <w:b/>
        </w:rPr>
        <w:t>Ограничение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за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памет</w:t>
      </w:r>
      <w:proofErr w:type="spellEnd"/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256 </w:t>
      </w:r>
      <w:proofErr w:type="spellStart"/>
      <w:r>
        <w:rPr>
          <w:rFonts w:ascii="Arial" w:eastAsia="Arial" w:hAnsi="Arial" w:cs="Arial"/>
        </w:rPr>
        <w:t>MiB</w:t>
      </w:r>
      <w:proofErr w:type="spellEnd"/>
    </w:p>
    <w:p w:rsidR="00B01A43" w:rsidRDefault="00B01A43">
      <w:pPr>
        <w:spacing w:after="0" w:line="240" w:lineRule="auto"/>
      </w:pPr>
    </w:p>
    <w:p w:rsidR="00B01A43" w:rsidRDefault="00CE2CB2">
      <w:pPr>
        <w:spacing w:after="0" w:line="240" w:lineRule="auto"/>
      </w:pPr>
      <w:proofErr w:type="spellStart"/>
      <w:r>
        <w:rPr>
          <w:rFonts w:ascii="Arial" w:eastAsia="Arial" w:hAnsi="Arial" w:cs="Arial"/>
          <w:b/>
          <w:sz w:val="23"/>
        </w:rPr>
        <w:t>Ограничения</w:t>
      </w:r>
      <w:proofErr w:type="spellEnd"/>
      <w:r>
        <w:rPr>
          <w:rFonts w:ascii="Arial" w:eastAsia="Arial" w:hAnsi="Arial" w:cs="Arial"/>
          <w:b/>
          <w:sz w:val="23"/>
        </w:rPr>
        <w:t xml:space="preserve"> </w:t>
      </w:r>
      <w:proofErr w:type="spellStart"/>
      <w:r>
        <w:rPr>
          <w:rFonts w:ascii="Arial" w:eastAsia="Arial" w:hAnsi="Arial" w:cs="Arial"/>
          <w:b/>
          <w:sz w:val="23"/>
        </w:rPr>
        <w:t>за</w:t>
      </w:r>
      <w:proofErr w:type="spellEnd"/>
      <w:r>
        <w:rPr>
          <w:rFonts w:ascii="Arial" w:eastAsia="Arial" w:hAnsi="Arial" w:cs="Arial"/>
          <w:b/>
          <w:sz w:val="23"/>
        </w:rPr>
        <w:t xml:space="preserve"> </w:t>
      </w:r>
      <w:proofErr w:type="spellStart"/>
      <w:r>
        <w:rPr>
          <w:rFonts w:ascii="Arial" w:eastAsia="Arial" w:hAnsi="Arial" w:cs="Arial"/>
          <w:b/>
          <w:sz w:val="23"/>
        </w:rPr>
        <w:t>тестовете</w:t>
      </w:r>
      <w:proofErr w:type="spellEnd"/>
      <w:r>
        <w:rPr>
          <w:rFonts w:ascii="Arial" w:eastAsia="Arial" w:hAnsi="Arial" w:cs="Arial"/>
          <w:b/>
          <w:sz w:val="23"/>
        </w:rPr>
        <w:t>:</w:t>
      </w:r>
    </w:p>
    <w:p w:rsidR="00B01A43" w:rsidRDefault="00B01A43">
      <w:pPr>
        <w:spacing w:after="0" w:line="240" w:lineRule="auto"/>
      </w:pPr>
    </w:p>
    <w:tbl>
      <w:tblPr>
        <w:tblStyle w:val="a"/>
        <w:tblW w:w="6015" w:type="dxa"/>
        <w:tblLayout w:type="fixed"/>
        <w:tblLook w:val="0400" w:firstRow="0" w:lastRow="0" w:firstColumn="0" w:lastColumn="0" w:noHBand="0" w:noVBand="1"/>
      </w:tblPr>
      <w:tblGrid>
        <w:gridCol w:w="993"/>
        <w:gridCol w:w="1242"/>
        <w:gridCol w:w="1845"/>
        <w:gridCol w:w="1935"/>
      </w:tblGrid>
      <w:tr w:rsidR="00B01A43">
        <w:trPr>
          <w:trHeight w:val="40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proofErr w:type="spellStart"/>
            <w:r>
              <w:rPr>
                <w:rFonts w:ascii="Arial" w:eastAsia="Arial" w:hAnsi="Arial" w:cs="Arial"/>
                <w:sz w:val="23"/>
              </w:rPr>
              <w:t>Група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% </w:t>
            </w:r>
            <w:proofErr w:type="spellStart"/>
            <w:r>
              <w:rPr>
                <w:rFonts w:ascii="Arial" w:eastAsia="Arial" w:hAnsi="Arial" w:cs="Arial"/>
                <w:sz w:val="23"/>
              </w:rPr>
              <w:t>тестове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>N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>R</w:t>
            </w:r>
          </w:p>
        </w:tc>
      </w:tr>
      <w:tr w:rsidR="00B01A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>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5 </w:t>
            </w:r>
            <w:r>
              <w:rPr>
                <w:rFonts w:ascii="Times New Roman" w:eastAsia="Symbol" w:hAnsi="Times New Roman" w:cs="Times New Roman"/>
                <w:color w:val="auto"/>
                <w:sz w:val="23"/>
              </w:rPr>
              <w:t>≤</w:t>
            </w:r>
            <w:r>
              <w:rPr>
                <w:rFonts w:ascii="Arial" w:eastAsia="Arial" w:hAnsi="Arial" w:cs="Arial"/>
                <w:sz w:val="23"/>
              </w:rPr>
              <w:t xml:space="preserve"> N </w:t>
            </w:r>
            <w:r>
              <w:rPr>
                <w:rFonts w:ascii="Times New Roman" w:eastAsia="Symbol" w:hAnsi="Times New Roman" w:cs="Times New Roman"/>
                <w:color w:val="auto"/>
                <w:sz w:val="23"/>
              </w:rPr>
              <w:t>≤</w:t>
            </w:r>
            <w:r>
              <w:rPr>
                <w:rFonts w:ascii="Arial" w:eastAsia="Arial" w:hAnsi="Arial" w:cs="Arial"/>
                <w:sz w:val="23"/>
              </w:rPr>
              <w:t xml:space="preserve"> 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N </w:t>
            </w:r>
            <w:r>
              <w:rPr>
                <w:rFonts w:ascii="Times New Roman" w:eastAsia="Symbol" w:hAnsi="Times New Roman" w:cs="Times New Roman"/>
                <w:color w:val="auto"/>
                <w:sz w:val="23"/>
              </w:rPr>
              <w:t>≤</w:t>
            </w:r>
            <w:r>
              <w:rPr>
                <w:rFonts w:ascii="Arial" w:eastAsia="Arial" w:hAnsi="Arial" w:cs="Arial"/>
                <w:sz w:val="23"/>
              </w:rPr>
              <w:t xml:space="preserve"> R </w:t>
            </w:r>
            <w:r>
              <w:rPr>
                <w:rFonts w:ascii="Times New Roman" w:eastAsia="Symbol" w:hAnsi="Times New Roman" w:cs="Times New Roman"/>
                <w:color w:val="auto"/>
                <w:sz w:val="23"/>
              </w:rPr>
              <w:t>≤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23"/>
              </w:rPr>
              <w:t xml:space="preserve"> 2N</w:t>
            </w:r>
          </w:p>
        </w:tc>
      </w:tr>
      <w:tr w:rsidR="00B01A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>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 w:rsidP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25 </w:t>
            </w:r>
            <w:r>
              <w:rPr>
                <w:rFonts w:ascii="Times New Roman" w:eastAsia="Symbol" w:hAnsi="Times New Roman" w:cs="Times New Roman"/>
                <w:color w:val="auto"/>
                <w:sz w:val="23"/>
              </w:rPr>
              <w:t>≤</w:t>
            </w:r>
            <w:r>
              <w:rPr>
                <w:rFonts w:ascii="Arial" w:eastAsia="Arial" w:hAnsi="Arial" w:cs="Arial"/>
                <w:sz w:val="23"/>
              </w:rPr>
              <w:t xml:space="preserve"> N </w:t>
            </w:r>
            <w:r>
              <w:rPr>
                <w:rFonts w:ascii="Times New Roman" w:eastAsia="Symbol" w:hAnsi="Times New Roman" w:cs="Times New Roman"/>
                <w:color w:val="auto"/>
                <w:sz w:val="23"/>
              </w:rPr>
              <w:t>≤</w:t>
            </w:r>
            <w:r>
              <w:rPr>
                <w:rFonts w:ascii="Arial" w:eastAsia="Arial" w:hAnsi="Arial" w:cs="Arial"/>
                <w:sz w:val="23"/>
              </w:rPr>
              <w:t xml:space="preserve"> 50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>2</w:t>
            </w:r>
            <w:r>
              <w:rPr>
                <w:rFonts w:ascii="Arial" w:eastAsia="Arial" w:hAnsi="Arial" w:cs="Arial"/>
                <w:sz w:val="23"/>
              </w:rPr>
              <w:t xml:space="preserve">N </w:t>
            </w:r>
            <w:r>
              <w:rPr>
                <w:rFonts w:ascii="Times New Roman" w:eastAsia="Symbol" w:hAnsi="Times New Roman" w:cs="Times New Roman"/>
                <w:color w:val="auto"/>
                <w:sz w:val="23"/>
              </w:rPr>
              <w:t>≤</w:t>
            </w:r>
            <w:r>
              <w:rPr>
                <w:rFonts w:ascii="Arial" w:eastAsia="Arial" w:hAnsi="Arial" w:cs="Arial"/>
                <w:sz w:val="23"/>
              </w:rPr>
              <w:t xml:space="preserve"> R </w:t>
            </w:r>
            <w:r>
              <w:rPr>
                <w:rFonts w:ascii="Times New Roman" w:eastAsia="Symbol" w:hAnsi="Times New Roman" w:cs="Times New Roman"/>
                <w:color w:val="auto"/>
                <w:sz w:val="23"/>
              </w:rPr>
              <w:t>≤</w:t>
            </w:r>
            <w:r>
              <w:rPr>
                <w:rFonts w:ascii="Arial" w:eastAsia="Arial" w:hAnsi="Arial" w:cs="Arial"/>
                <w:sz w:val="23"/>
              </w:rPr>
              <w:t xml:space="preserve"> 4N</w:t>
            </w:r>
          </w:p>
        </w:tc>
      </w:tr>
      <w:tr w:rsidR="00B01A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>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>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50 </w:t>
            </w:r>
            <w:r>
              <w:rPr>
                <w:rFonts w:ascii="Times New Roman" w:eastAsia="Symbol" w:hAnsi="Times New Roman" w:cs="Times New Roman"/>
                <w:color w:val="auto"/>
                <w:sz w:val="23"/>
              </w:rPr>
              <w:t>≤</w:t>
            </w:r>
            <w:r>
              <w:rPr>
                <w:rFonts w:ascii="Arial" w:eastAsia="Arial" w:hAnsi="Arial" w:cs="Arial"/>
                <w:sz w:val="23"/>
              </w:rPr>
              <w:t xml:space="preserve"> N </w:t>
            </w:r>
            <w:r>
              <w:rPr>
                <w:rFonts w:ascii="Times New Roman" w:eastAsia="Symbol" w:hAnsi="Times New Roman" w:cs="Times New Roman"/>
                <w:color w:val="auto"/>
                <w:sz w:val="23"/>
              </w:rPr>
              <w:t>≤</w:t>
            </w:r>
            <w:r>
              <w:rPr>
                <w:rFonts w:ascii="Arial" w:eastAsia="Arial" w:hAnsi="Arial" w:cs="Arial"/>
                <w:sz w:val="23"/>
              </w:rPr>
              <w:t xml:space="preserve"> 75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4N </w:t>
            </w:r>
            <w:r>
              <w:rPr>
                <w:rFonts w:ascii="Times New Roman" w:eastAsia="Symbol" w:hAnsi="Times New Roman" w:cs="Times New Roman"/>
                <w:color w:val="auto"/>
                <w:sz w:val="23"/>
              </w:rPr>
              <w:t>≤</w:t>
            </w:r>
            <w:r>
              <w:rPr>
                <w:rFonts w:ascii="Arial" w:eastAsia="Arial" w:hAnsi="Arial" w:cs="Arial"/>
                <w:sz w:val="23"/>
              </w:rPr>
              <w:t xml:space="preserve"> R </w:t>
            </w:r>
            <w:r>
              <w:rPr>
                <w:rFonts w:ascii="Times New Roman" w:eastAsia="Symbol" w:hAnsi="Times New Roman" w:cs="Times New Roman"/>
                <w:color w:val="auto"/>
                <w:sz w:val="23"/>
              </w:rPr>
              <w:t>≤</w:t>
            </w:r>
            <w:r>
              <w:rPr>
                <w:rFonts w:ascii="Arial" w:eastAsia="Arial" w:hAnsi="Arial" w:cs="Arial"/>
                <w:sz w:val="23"/>
              </w:rPr>
              <w:t xml:space="preserve"> 8N</w:t>
            </w:r>
          </w:p>
        </w:tc>
      </w:tr>
      <w:tr w:rsidR="00B01A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>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75 </w:t>
            </w:r>
            <w:r>
              <w:rPr>
                <w:rFonts w:ascii="Times New Roman" w:eastAsia="Symbol" w:hAnsi="Times New Roman" w:cs="Times New Roman"/>
                <w:color w:val="auto"/>
                <w:sz w:val="23"/>
              </w:rPr>
              <w:t>≤</w:t>
            </w:r>
            <w:r>
              <w:rPr>
                <w:rFonts w:ascii="Arial" w:eastAsia="Arial" w:hAnsi="Arial" w:cs="Arial"/>
                <w:sz w:val="23"/>
              </w:rPr>
              <w:t xml:space="preserve"> N </w:t>
            </w:r>
            <w:r>
              <w:rPr>
                <w:rFonts w:ascii="Times New Roman" w:eastAsia="Symbol" w:hAnsi="Times New Roman" w:cs="Times New Roman"/>
                <w:color w:val="auto"/>
                <w:sz w:val="23"/>
              </w:rPr>
              <w:t>≤</w:t>
            </w:r>
            <w:r>
              <w:rPr>
                <w:rFonts w:ascii="Arial" w:eastAsia="Arial" w:hAnsi="Arial" w:cs="Arial"/>
                <w:sz w:val="23"/>
              </w:rPr>
              <w:t xml:space="preserve"> 100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01A43" w:rsidRDefault="00CE2CB2">
            <w:pPr>
              <w:spacing w:after="0" w:line="240" w:lineRule="auto"/>
              <w:contextualSpacing w:val="0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8N </w:t>
            </w:r>
            <w:r>
              <w:rPr>
                <w:rFonts w:ascii="Times New Roman" w:eastAsia="Symbol" w:hAnsi="Times New Roman" w:cs="Times New Roman"/>
                <w:color w:val="auto"/>
                <w:sz w:val="23"/>
              </w:rPr>
              <w:t>≤</w:t>
            </w:r>
            <w:r>
              <w:rPr>
                <w:rFonts w:ascii="Arial" w:eastAsia="Arial" w:hAnsi="Arial" w:cs="Arial"/>
                <w:sz w:val="23"/>
              </w:rPr>
              <w:t xml:space="preserve"> R </w:t>
            </w:r>
            <w:r>
              <w:rPr>
                <w:rFonts w:ascii="Times New Roman" w:eastAsia="Symbol" w:hAnsi="Times New Roman" w:cs="Times New Roman"/>
                <w:color w:val="auto"/>
                <w:sz w:val="23"/>
              </w:rPr>
              <w:t>≤</w:t>
            </w:r>
            <w:r>
              <w:rPr>
                <w:rFonts w:ascii="Arial" w:eastAsia="Arial" w:hAnsi="Arial" w:cs="Arial"/>
                <w:sz w:val="23"/>
              </w:rPr>
              <w:t xml:space="preserve"> 16N</w:t>
            </w:r>
          </w:p>
        </w:tc>
      </w:tr>
    </w:tbl>
    <w:p w:rsidR="00B01A43" w:rsidRDefault="00B01A43"/>
    <w:p w:rsidR="00B01A43" w:rsidRDefault="00CE2CB2">
      <w:proofErr w:type="spellStart"/>
      <w:r>
        <w:rPr>
          <w:rFonts w:ascii="Arial" w:eastAsia="Arial" w:hAnsi="Arial" w:cs="Arial"/>
          <w:b/>
          <w:sz w:val="23"/>
        </w:rPr>
        <w:t>Оценяване</w:t>
      </w:r>
      <w:proofErr w:type="spellEnd"/>
      <w:r>
        <w:rPr>
          <w:rFonts w:ascii="Arial" w:eastAsia="Arial" w:hAnsi="Arial" w:cs="Arial"/>
          <w:b/>
          <w:sz w:val="23"/>
        </w:rPr>
        <w:t>:</w:t>
      </w:r>
    </w:p>
    <w:p w:rsidR="00B01A43" w:rsidRDefault="00CE2CB2">
      <w:pPr>
        <w:jc w:val="both"/>
      </w:pPr>
      <w:proofErr w:type="spellStart"/>
      <w:r>
        <w:rPr>
          <w:rFonts w:ascii="Arial" w:eastAsia="Arial" w:hAnsi="Arial" w:cs="Arial"/>
        </w:rPr>
        <w:t>Aко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изходът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получен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при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работа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над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някой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тест</w:t>
      </w:r>
      <w:proofErr w:type="spellEnd"/>
      <w:r>
        <w:rPr>
          <w:rFonts w:ascii="Arial" w:eastAsia="Arial" w:hAnsi="Arial" w:cs="Arial"/>
        </w:rPr>
        <w:t xml:space="preserve"> е </w:t>
      </w:r>
      <w:proofErr w:type="spellStart"/>
      <w:r>
        <w:rPr>
          <w:rFonts w:ascii="Arial" w:eastAsia="Arial" w:hAnsi="Arial" w:cs="Arial"/>
        </w:rPr>
        <w:t>невалиден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решението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Ви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ще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получи</w:t>
      </w:r>
      <w:proofErr w:type="spellEnd"/>
      <w:r>
        <w:rPr>
          <w:rFonts w:ascii="Arial" w:eastAsia="Arial" w:hAnsi="Arial" w:cs="Arial"/>
        </w:rPr>
        <w:t xml:space="preserve"> 0 </w:t>
      </w:r>
      <w:proofErr w:type="spellStart"/>
      <w:r>
        <w:rPr>
          <w:rFonts w:ascii="Arial" w:eastAsia="Arial" w:hAnsi="Arial" w:cs="Arial"/>
        </w:rPr>
        <w:t>точки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теста</w:t>
      </w:r>
      <w:proofErr w:type="spellEnd"/>
      <w:r>
        <w:rPr>
          <w:rFonts w:ascii="Arial" w:eastAsia="Arial" w:hAnsi="Arial" w:cs="Arial"/>
        </w:rPr>
        <w:t xml:space="preserve">. В </w:t>
      </w:r>
      <w:proofErr w:type="spellStart"/>
      <w:r>
        <w:rPr>
          <w:rFonts w:ascii="Arial" w:eastAsia="Arial" w:hAnsi="Arial" w:cs="Arial"/>
        </w:rPr>
        <w:t>противен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случай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резултатът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изчислява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формулата</w:t>
      </w:r>
      <w:proofErr w:type="spellEnd"/>
      <w:r>
        <w:rPr>
          <w:rFonts w:ascii="Arial" w:eastAsia="Arial" w:hAnsi="Arial" w:cs="Arial"/>
        </w:rPr>
        <w:t xml:space="preserve">: </w:t>
      </w:r>
    </w:p>
    <w:p w:rsidR="00B01A43" w:rsidRDefault="00CE2CB2">
      <w:pPr>
        <w:ind w:firstLine="720"/>
        <w:jc w:val="both"/>
      </w:pPr>
      <w:proofErr w:type="gramStart"/>
      <w:r>
        <w:rPr>
          <w:rFonts w:ascii="Arial" w:eastAsia="Arial" w:hAnsi="Arial" w:cs="Arial"/>
        </w:rPr>
        <w:t>score</w:t>
      </w:r>
      <w:proofErr w:type="gramEnd"/>
      <w:r>
        <w:rPr>
          <w:rFonts w:ascii="Arial" w:eastAsia="Arial" w:hAnsi="Arial" w:cs="Arial"/>
        </w:rPr>
        <w:t xml:space="preserve"> = </w:t>
      </w:r>
      <w:proofErr w:type="spellStart"/>
      <w:r>
        <w:rPr>
          <w:rFonts w:ascii="Arial" w:eastAsia="Arial" w:hAnsi="Arial" w:cs="Arial"/>
        </w:rPr>
        <w:t>броя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квардартчета</w:t>
      </w:r>
      <w:proofErr w:type="spellEnd"/>
      <w:r>
        <w:rPr>
          <w:rFonts w:ascii="Arial" w:eastAsia="Arial" w:hAnsi="Arial" w:cs="Arial"/>
        </w:rPr>
        <w:t xml:space="preserve"> с </w:t>
      </w:r>
      <w:proofErr w:type="spellStart"/>
      <w:r>
        <w:rPr>
          <w:rFonts w:ascii="Arial" w:eastAsia="Arial" w:hAnsi="Arial" w:cs="Arial"/>
        </w:rPr>
        <w:t>код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различен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от</w:t>
      </w:r>
      <w:proofErr w:type="spellEnd"/>
      <w:r>
        <w:rPr>
          <w:rFonts w:ascii="Arial" w:eastAsia="Arial" w:hAnsi="Arial" w:cs="Arial"/>
        </w:rPr>
        <w:t xml:space="preserve"> 0.</w:t>
      </w:r>
    </w:p>
    <w:p w:rsidR="00B01A43" w:rsidRDefault="00CE2CB2">
      <w:pPr>
        <w:jc w:val="both"/>
      </w:pPr>
      <w:bookmarkStart w:id="2" w:name="h.31zi8129l5hf" w:colFirst="0" w:colLast="0"/>
      <w:bookmarkEnd w:id="2"/>
      <w:proofErr w:type="spellStart"/>
      <w:r>
        <w:rPr>
          <w:rFonts w:ascii="Arial" w:eastAsia="Arial" w:hAnsi="Arial" w:cs="Arial"/>
        </w:rPr>
        <w:t>Ако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резултатът</w:t>
      </w:r>
      <w:proofErr w:type="spellEnd"/>
      <w:r>
        <w:rPr>
          <w:rFonts w:ascii="Arial" w:eastAsia="Arial" w:hAnsi="Arial" w:cs="Arial"/>
        </w:rPr>
        <w:t xml:space="preserve"> е </w:t>
      </w:r>
      <w:proofErr w:type="spellStart"/>
      <w:r>
        <w:rPr>
          <w:rFonts w:ascii="Arial" w:eastAsia="Arial" w:hAnsi="Arial" w:cs="Arial"/>
        </w:rPr>
        <w:t>yourScore</w:t>
      </w:r>
      <w:proofErr w:type="spellEnd"/>
      <w:r>
        <w:rPr>
          <w:rFonts w:ascii="Arial" w:eastAsia="Arial" w:hAnsi="Arial" w:cs="Arial"/>
        </w:rPr>
        <w:t xml:space="preserve">, а </w:t>
      </w:r>
      <w:proofErr w:type="spellStart"/>
      <w:r>
        <w:rPr>
          <w:rFonts w:ascii="Arial" w:eastAsia="Arial" w:hAnsi="Arial" w:cs="Arial"/>
        </w:rPr>
        <w:t>максималния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получен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резутат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някой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съперниците</w:t>
      </w:r>
      <w:proofErr w:type="spellEnd"/>
      <w:r>
        <w:rPr>
          <w:rFonts w:ascii="Arial" w:eastAsia="Arial" w:hAnsi="Arial" w:cs="Arial"/>
        </w:rPr>
        <w:t xml:space="preserve"> е </w:t>
      </w:r>
      <w:proofErr w:type="spellStart"/>
      <w:r>
        <w:rPr>
          <w:rFonts w:ascii="Arial" w:eastAsia="Arial" w:hAnsi="Arial" w:cs="Arial"/>
        </w:rPr>
        <w:t>maxScore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тогава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вашето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решение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ще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получи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yourScore</w:t>
      </w:r>
      <w:proofErr w:type="spellEnd"/>
      <w:r>
        <w:rPr>
          <w:rFonts w:ascii="Arial" w:eastAsia="Arial" w:hAnsi="Arial" w:cs="Arial"/>
        </w:rPr>
        <w:t xml:space="preserve"> + 1) / (</w:t>
      </w:r>
      <w:proofErr w:type="spellStart"/>
      <w:r>
        <w:rPr>
          <w:rFonts w:ascii="Arial" w:eastAsia="Arial" w:hAnsi="Arial" w:cs="Arial"/>
        </w:rPr>
        <w:t>maxScore</w:t>
      </w:r>
      <w:proofErr w:type="spellEnd"/>
      <w:r>
        <w:rPr>
          <w:rFonts w:ascii="Arial" w:eastAsia="Arial" w:hAnsi="Arial" w:cs="Arial"/>
        </w:rPr>
        <w:t xml:space="preserve"> + 1) </w:t>
      </w:r>
      <w:proofErr w:type="spellStart"/>
      <w:r>
        <w:rPr>
          <w:rFonts w:ascii="Arial" w:eastAsia="Arial" w:hAnsi="Arial" w:cs="Arial"/>
        </w:rPr>
        <w:t>процента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точките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съответния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тест</w:t>
      </w:r>
      <w:proofErr w:type="spellEnd"/>
      <w:r>
        <w:rPr>
          <w:rFonts w:ascii="Arial" w:eastAsia="Arial" w:hAnsi="Arial" w:cs="Arial"/>
        </w:rPr>
        <w:t>.</w:t>
      </w: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B01A43">
      <w:pPr>
        <w:spacing w:after="0" w:line="276" w:lineRule="auto"/>
      </w:pPr>
    </w:p>
    <w:p w:rsidR="00B01A43" w:rsidRDefault="00CE2CB2">
      <w:pPr>
        <w:spacing w:after="0" w:line="276" w:lineRule="auto"/>
      </w:pPr>
      <w:proofErr w:type="spellStart"/>
      <w:r>
        <w:rPr>
          <w:rFonts w:ascii="Arial" w:eastAsia="Arial" w:hAnsi="Arial" w:cs="Arial"/>
          <w:b/>
        </w:rPr>
        <w:t>Пример</w:t>
      </w:r>
      <w:proofErr w:type="spellEnd"/>
      <w:r>
        <w:rPr>
          <w:rFonts w:ascii="Arial" w:eastAsia="Arial" w:hAnsi="Arial" w:cs="Arial"/>
          <w:b/>
        </w:rPr>
        <w:t>:</w:t>
      </w:r>
    </w:p>
    <w:p w:rsidR="00B01A43" w:rsidRDefault="00CE2CB2">
      <w:pPr>
        <w:spacing w:after="0" w:line="276" w:lineRule="auto"/>
      </w:pPr>
      <w:r>
        <w:rPr>
          <w:noProof/>
        </w:rPr>
        <w:drawing>
          <wp:inline distT="114300" distB="114300" distL="114300" distR="114300">
            <wp:extent cx="3281363" cy="1789834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1363" cy="17898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5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2640"/>
      </w:tblGrid>
      <w:tr w:rsidR="00B01A43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A43" w:rsidRDefault="00CE2CB2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regions.in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A43" w:rsidRDefault="00CE2CB2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regions.out</w:t>
            </w:r>
            <w:proofErr w:type="spellEnd"/>
          </w:p>
        </w:tc>
      </w:tr>
      <w:tr w:rsidR="00B01A43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5 14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1 1 3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1 4 6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1 5 6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2 1 5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2 3 4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2 5 6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3 2 5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4 2 1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3 3 4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3 5 6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4 4 6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5 3 3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5 4 1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5 5 2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1 1 1 2 2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3 3 6 6 2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3 3 6 2 2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3 4 6 2 5</w:t>
            </w:r>
          </w:p>
          <w:p w:rsidR="00B01A43" w:rsidRDefault="00CE2CB2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>7 7 7 8 5</w:t>
            </w:r>
          </w:p>
        </w:tc>
      </w:tr>
    </w:tbl>
    <w:p w:rsidR="00B01A43" w:rsidRDefault="00B01A43">
      <w:pPr>
        <w:spacing w:after="0" w:line="276" w:lineRule="auto"/>
      </w:pPr>
    </w:p>
    <w:p w:rsidR="00B01A43" w:rsidRDefault="00CE2CB2">
      <w:pPr>
        <w:spacing w:after="0" w:line="276" w:lineRule="auto"/>
      </w:pPr>
      <w:r>
        <w:rPr>
          <w:rFonts w:ascii="Arial" w:eastAsia="Arial" w:hAnsi="Arial" w:cs="Arial"/>
          <w:b/>
        </w:rPr>
        <w:t>Note: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Матрицата</w:t>
      </w:r>
      <w:proofErr w:type="spellEnd"/>
      <w:r>
        <w:rPr>
          <w:rFonts w:ascii="Arial" w:eastAsia="Arial" w:hAnsi="Arial" w:cs="Arial"/>
        </w:rPr>
        <w:t xml:space="preserve"> в </w:t>
      </w:r>
      <w:proofErr w:type="spellStart"/>
      <w:r>
        <w:rPr>
          <w:rFonts w:ascii="Arial" w:eastAsia="Arial" w:hAnsi="Arial" w:cs="Arial"/>
        </w:rPr>
        <w:t>regions.out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различава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картинката</w:t>
      </w:r>
      <w:proofErr w:type="spellEnd"/>
      <w:r>
        <w:rPr>
          <w:rFonts w:ascii="Arial" w:eastAsia="Arial" w:hAnsi="Arial" w:cs="Arial"/>
        </w:rPr>
        <w:t xml:space="preserve"> (solution). </w:t>
      </w:r>
      <w:proofErr w:type="spellStart"/>
      <w:r>
        <w:rPr>
          <w:rFonts w:ascii="Arial" w:eastAsia="Arial" w:hAnsi="Arial" w:cs="Arial"/>
        </w:rPr>
        <w:t>Матрицата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съдържа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кодове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които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уникални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всеки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регион</w:t>
      </w:r>
      <w:proofErr w:type="spellEnd"/>
      <w:r>
        <w:rPr>
          <w:rFonts w:ascii="Arial" w:eastAsia="Arial" w:hAnsi="Arial" w:cs="Arial"/>
        </w:rPr>
        <w:t xml:space="preserve">. В </w:t>
      </w:r>
      <w:proofErr w:type="spellStart"/>
      <w:r>
        <w:rPr>
          <w:rFonts w:ascii="Arial" w:eastAsia="Arial" w:hAnsi="Arial" w:cs="Arial"/>
        </w:rPr>
        <w:t>примера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има</w:t>
      </w:r>
      <w:proofErr w:type="spellEnd"/>
      <w:r>
        <w:rPr>
          <w:rFonts w:ascii="Arial" w:eastAsia="Arial" w:hAnsi="Arial" w:cs="Arial"/>
        </w:rPr>
        <w:t xml:space="preserve"> 8 </w:t>
      </w:r>
      <w:proofErr w:type="spellStart"/>
      <w:r>
        <w:rPr>
          <w:rFonts w:ascii="Arial" w:eastAsia="Arial" w:hAnsi="Arial" w:cs="Arial"/>
        </w:rPr>
        <w:t>региона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такива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че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имат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кодове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от</w:t>
      </w:r>
      <w:proofErr w:type="spellEnd"/>
      <w:r>
        <w:rPr>
          <w:rFonts w:ascii="Arial" w:eastAsia="Arial" w:hAnsi="Arial" w:cs="Arial"/>
        </w:rPr>
        <w:t xml:space="preserve"> 1 </w:t>
      </w:r>
      <w:proofErr w:type="spellStart"/>
      <w:r>
        <w:rPr>
          <w:rFonts w:ascii="Arial" w:eastAsia="Arial" w:hAnsi="Arial" w:cs="Arial"/>
        </w:rPr>
        <w:t>до</w:t>
      </w:r>
      <w:proofErr w:type="spellEnd"/>
      <w:r>
        <w:rPr>
          <w:rFonts w:ascii="Arial" w:eastAsia="Arial" w:hAnsi="Arial" w:cs="Arial"/>
        </w:rPr>
        <w:t xml:space="preserve"> 8, </w:t>
      </w:r>
      <w:proofErr w:type="spellStart"/>
      <w:r>
        <w:rPr>
          <w:rFonts w:ascii="Arial" w:eastAsia="Arial" w:hAnsi="Arial" w:cs="Arial"/>
        </w:rPr>
        <w:t>за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отговарят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условието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Решението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снимката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представя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регионите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ч</w:t>
      </w:r>
      <w:r>
        <w:rPr>
          <w:rFonts w:ascii="Arial" w:eastAsia="Arial" w:hAnsi="Arial" w:cs="Arial"/>
        </w:rPr>
        <w:t>рез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големината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им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вместо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кода</w:t>
      </w:r>
      <w:proofErr w:type="spellEnd"/>
      <w:r>
        <w:rPr>
          <w:rFonts w:ascii="Arial" w:eastAsia="Arial" w:hAnsi="Arial" w:cs="Arial"/>
        </w:rPr>
        <w:t>.</w:t>
      </w:r>
    </w:p>
    <w:sectPr w:rsidR="00B01A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A017D"/>
    <w:multiLevelType w:val="multilevel"/>
    <w:tmpl w:val="A7E44C0A"/>
    <w:lvl w:ilvl="0">
      <w:start w:val="1"/>
      <w:numFmt w:val="decimal"/>
      <w:lvlText w:val="%1."/>
      <w:lvlJc w:val="left"/>
      <w:pPr>
        <w:ind w:left="1440" w:firstLine="2520"/>
      </w:pPr>
    </w:lvl>
    <w:lvl w:ilvl="1">
      <w:start w:val="1"/>
      <w:numFmt w:val="lowerLetter"/>
      <w:lvlText w:val="%2."/>
      <w:lvlJc w:val="left"/>
      <w:pPr>
        <w:ind w:left="2160" w:firstLine="3960"/>
      </w:pPr>
    </w:lvl>
    <w:lvl w:ilvl="2">
      <w:start w:val="1"/>
      <w:numFmt w:val="lowerRoman"/>
      <w:lvlText w:val="%3."/>
      <w:lvlJc w:val="right"/>
      <w:pPr>
        <w:ind w:left="2880" w:firstLine="5580"/>
      </w:pPr>
    </w:lvl>
    <w:lvl w:ilvl="3">
      <w:start w:val="1"/>
      <w:numFmt w:val="decimal"/>
      <w:lvlText w:val="%4."/>
      <w:lvlJc w:val="left"/>
      <w:pPr>
        <w:ind w:left="3600" w:firstLine="6840"/>
      </w:pPr>
    </w:lvl>
    <w:lvl w:ilvl="4">
      <w:start w:val="1"/>
      <w:numFmt w:val="lowerLetter"/>
      <w:lvlText w:val="%5."/>
      <w:lvlJc w:val="left"/>
      <w:pPr>
        <w:ind w:left="4320" w:firstLine="8280"/>
      </w:pPr>
    </w:lvl>
    <w:lvl w:ilvl="5">
      <w:start w:val="1"/>
      <w:numFmt w:val="lowerRoman"/>
      <w:lvlText w:val="%6."/>
      <w:lvlJc w:val="right"/>
      <w:pPr>
        <w:ind w:left="5040" w:firstLine="9900"/>
      </w:pPr>
    </w:lvl>
    <w:lvl w:ilvl="6">
      <w:start w:val="1"/>
      <w:numFmt w:val="decimal"/>
      <w:lvlText w:val="%7."/>
      <w:lvlJc w:val="left"/>
      <w:pPr>
        <w:ind w:left="5760" w:firstLine="11160"/>
      </w:pPr>
    </w:lvl>
    <w:lvl w:ilvl="7">
      <w:start w:val="1"/>
      <w:numFmt w:val="lowerLetter"/>
      <w:lvlText w:val="%8."/>
      <w:lvlJc w:val="left"/>
      <w:pPr>
        <w:ind w:left="6480" w:firstLine="12600"/>
      </w:pPr>
    </w:lvl>
    <w:lvl w:ilvl="8">
      <w:start w:val="1"/>
      <w:numFmt w:val="lowerRoman"/>
      <w:lvlText w:val="%9."/>
      <w:lvlJc w:val="right"/>
      <w:pPr>
        <w:ind w:left="7200" w:firstLine="142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01A43"/>
    <w:rsid w:val="00B01A43"/>
    <w:rsid w:val="00C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C34597-D6BA-4CF7-B05E-63D768B1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Delio</cp:lastModifiedBy>
  <cp:revision>2</cp:revision>
  <dcterms:created xsi:type="dcterms:W3CDTF">2015-05-17T20:18:00Z</dcterms:created>
  <dcterms:modified xsi:type="dcterms:W3CDTF">2015-05-17T20:18:00Z</dcterms:modified>
</cp:coreProperties>
</file>